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53" w:rsidRPr="00154314" w:rsidRDefault="00F83B53" w:rsidP="00F83B53">
      <w:pPr>
        <w:spacing w:after="0" w:line="240" w:lineRule="auto"/>
        <w:ind w:firstLine="709"/>
        <w:jc w:val="right"/>
        <w:rPr>
          <w:rFonts w:ascii="Times New Roman" w:hAnsi="Times New Roman"/>
          <w:b/>
          <w:i/>
          <w:sz w:val="24"/>
          <w:szCs w:val="24"/>
          <w:lang w:val="kk-KZ"/>
        </w:rPr>
      </w:pPr>
      <w:r w:rsidRPr="00154314">
        <w:rPr>
          <w:rFonts w:ascii="Times New Roman" w:hAnsi="Times New Roman"/>
          <w:b/>
          <w:i/>
          <w:sz w:val="24"/>
          <w:szCs w:val="24"/>
          <w:lang w:val="kk-KZ"/>
        </w:rPr>
        <w:t>Әл</w:t>
      </w:r>
      <w:r>
        <w:rPr>
          <w:rFonts w:ascii="Times New Roman" w:hAnsi="Times New Roman"/>
          <w:b/>
          <w:i/>
          <w:sz w:val="24"/>
          <w:szCs w:val="24"/>
          <w:lang w:val="kk-KZ"/>
        </w:rPr>
        <w:t>-Фараби атындағы ҚазҰУ</w:t>
      </w:r>
    </w:p>
    <w:p w:rsidR="00F83B53" w:rsidRPr="00154314" w:rsidRDefault="00F83B53" w:rsidP="00F83B53">
      <w:pPr>
        <w:spacing w:after="0" w:line="240" w:lineRule="auto"/>
        <w:ind w:firstLine="709"/>
        <w:jc w:val="right"/>
        <w:rPr>
          <w:rFonts w:ascii="Times New Roman" w:hAnsi="Times New Roman"/>
          <w:b/>
          <w:i/>
          <w:sz w:val="24"/>
          <w:szCs w:val="24"/>
          <w:lang w:val="kk-KZ"/>
        </w:rPr>
      </w:pPr>
      <w:r w:rsidRPr="00154314">
        <w:rPr>
          <w:rFonts w:ascii="Times New Roman" w:hAnsi="Times New Roman"/>
          <w:b/>
          <w:i/>
          <w:sz w:val="24"/>
          <w:szCs w:val="24"/>
          <w:lang w:val="kk-KZ"/>
        </w:rPr>
        <w:t xml:space="preserve">ЖОО-ға </w:t>
      </w:r>
      <w:r>
        <w:rPr>
          <w:rFonts w:ascii="Times New Roman" w:hAnsi="Times New Roman"/>
          <w:b/>
          <w:i/>
          <w:sz w:val="24"/>
          <w:szCs w:val="24"/>
          <w:lang w:val="kk-KZ"/>
        </w:rPr>
        <w:t>дейінгі білім беру факультеті</w:t>
      </w:r>
    </w:p>
    <w:p w:rsidR="00F83B53" w:rsidRPr="00154314" w:rsidRDefault="00F83B53" w:rsidP="00F83B53">
      <w:pPr>
        <w:spacing w:after="0" w:line="240" w:lineRule="auto"/>
        <w:ind w:firstLine="709"/>
        <w:jc w:val="right"/>
        <w:rPr>
          <w:rFonts w:ascii="Times New Roman" w:hAnsi="Times New Roman"/>
          <w:b/>
          <w:i/>
          <w:sz w:val="24"/>
          <w:szCs w:val="24"/>
          <w:lang w:val="kk-KZ"/>
        </w:rPr>
      </w:pPr>
      <w:r w:rsidRPr="00154314">
        <w:rPr>
          <w:rFonts w:ascii="Times New Roman" w:hAnsi="Times New Roman"/>
          <w:b/>
          <w:i/>
          <w:sz w:val="24"/>
          <w:szCs w:val="24"/>
          <w:lang w:val="kk-KZ"/>
        </w:rPr>
        <w:t>ЖОО-ға</w:t>
      </w:r>
      <w:r>
        <w:rPr>
          <w:rFonts w:ascii="Times New Roman" w:hAnsi="Times New Roman"/>
          <w:b/>
          <w:i/>
          <w:sz w:val="24"/>
          <w:szCs w:val="24"/>
          <w:lang w:val="kk-KZ"/>
        </w:rPr>
        <w:t xml:space="preserve"> дейінгі дайындық кафедрасы</w:t>
      </w:r>
      <w:r w:rsidRPr="00154314">
        <w:rPr>
          <w:rFonts w:ascii="Times New Roman" w:hAnsi="Times New Roman"/>
          <w:b/>
          <w:i/>
          <w:sz w:val="24"/>
          <w:szCs w:val="24"/>
          <w:lang w:val="kk-KZ"/>
        </w:rPr>
        <w:t xml:space="preserve"> </w:t>
      </w:r>
    </w:p>
    <w:p w:rsidR="00F83B53" w:rsidRDefault="00F83B53" w:rsidP="00F83B53">
      <w:pPr>
        <w:spacing w:after="0" w:line="240" w:lineRule="auto"/>
        <w:jc w:val="right"/>
        <w:rPr>
          <w:rFonts w:ascii="Times New Roman" w:hAnsi="Times New Roman"/>
          <w:b/>
          <w:i/>
          <w:sz w:val="24"/>
          <w:szCs w:val="24"/>
          <w:lang w:val="kk-KZ"/>
        </w:rPr>
      </w:pPr>
      <w:r w:rsidRPr="008A631D">
        <w:rPr>
          <w:rFonts w:ascii="Times New Roman" w:hAnsi="Times New Roman"/>
          <w:b/>
          <w:i/>
          <w:sz w:val="24"/>
          <w:szCs w:val="24"/>
          <w:lang w:val="kk-KZ"/>
        </w:rPr>
        <w:t>аға оқытушы Т</w:t>
      </w:r>
      <w:r>
        <w:rPr>
          <w:rFonts w:ascii="Times New Roman" w:hAnsi="Times New Roman"/>
          <w:b/>
          <w:i/>
          <w:sz w:val="24"/>
          <w:szCs w:val="24"/>
          <w:lang w:val="kk-KZ"/>
        </w:rPr>
        <w:t>и</w:t>
      </w:r>
      <w:r w:rsidRPr="008A631D">
        <w:rPr>
          <w:rFonts w:ascii="Times New Roman" w:hAnsi="Times New Roman"/>
          <w:b/>
          <w:i/>
          <w:sz w:val="24"/>
          <w:szCs w:val="24"/>
          <w:lang w:val="kk-KZ"/>
        </w:rPr>
        <w:t>леужанова Г.Т.,</w:t>
      </w:r>
      <w:r w:rsidRPr="00DE63DC">
        <w:rPr>
          <w:rFonts w:ascii="Times New Roman" w:hAnsi="Times New Roman"/>
          <w:b/>
          <w:i/>
          <w:sz w:val="24"/>
          <w:szCs w:val="24"/>
          <w:lang w:val="kk-KZ"/>
        </w:rPr>
        <w:t xml:space="preserve"> </w:t>
      </w:r>
    </w:p>
    <w:p w:rsidR="00F83B53" w:rsidRPr="008A631D" w:rsidRDefault="00F83B53" w:rsidP="00F83B53">
      <w:pPr>
        <w:spacing w:after="0" w:line="240" w:lineRule="auto"/>
        <w:jc w:val="right"/>
        <w:rPr>
          <w:rFonts w:ascii="Times New Roman" w:hAnsi="Times New Roman"/>
          <w:b/>
          <w:i/>
          <w:sz w:val="24"/>
          <w:szCs w:val="24"/>
          <w:lang w:val="kk-KZ"/>
        </w:rPr>
      </w:pPr>
      <w:r w:rsidRPr="008A631D">
        <w:rPr>
          <w:rFonts w:ascii="Times New Roman" w:hAnsi="Times New Roman"/>
          <w:b/>
          <w:i/>
          <w:sz w:val="24"/>
          <w:szCs w:val="24"/>
          <w:lang w:val="kk-KZ"/>
        </w:rPr>
        <w:t>ф.ғ.к.</w:t>
      </w:r>
      <w:r>
        <w:rPr>
          <w:rFonts w:ascii="Times New Roman" w:hAnsi="Times New Roman"/>
          <w:b/>
          <w:i/>
          <w:sz w:val="24"/>
          <w:szCs w:val="24"/>
          <w:lang w:val="kk-KZ"/>
        </w:rPr>
        <w:t>,</w:t>
      </w:r>
      <w:r w:rsidRPr="008A631D">
        <w:rPr>
          <w:rFonts w:ascii="Times New Roman" w:hAnsi="Times New Roman"/>
          <w:b/>
          <w:i/>
          <w:sz w:val="24"/>
          <w:szCs w:val="24"/>
          <w:lang w:val="kk-KZ"/>
        </w:rPr>
        <w:t xml:space="preserve"> аға оқытушы Тастемирова Г.А.</w:t>
      </w:r>
      <w:r>
        <w:rPr>
          <w:rFonts w:ascii="Times New Roman" w:hAnsi="Times New Roman"/>
          <w:b/>
          <w:i/>
          <w:sz w:val="24"/>
          <w:szCs w:val="24"/>
          <w:lang w:val="kk-KZ"/>
        </w:rPr>
        <w:t>,</w:t>
      </w:r>
    </w:p>
    <w:p w:rsidR="00F83B53" w:rsidRDefault="00F83B53" w:rsidP="00F83B53">
      <w:pPr>
        <w:shd w:val="clear" w:color="auto" w:fill="FFFFFF"/>
        <w:autoSpaceDE w:val="0"/>
        <w:autoSpaceDN w:val="0"/>
        <w:adjustRightInd w:val="0"/>
        <w:spacing w:after="0" w:line="240" w:lineRule="auto"/>
        <w:jc w:val="right"/>
        <w:rPr>
          <w:rFonts w:ascii="Times New Roman" w:hAnsi="Times New Roman"/>
          <w:b/>
          <w:i/>
          <w:sz w:val="24"/>
          <w:szCs w:val="24"/>
          <w:lang w:val="kk-KZ"/>
        </w:rPr>
      </w:pPr>
      <w:r w:rsidRPr="008A631D">
        <w:rPr>
          <w:rFonts w:ascii="Times New Roman" w:hAnsi="Times New Roman"/>
          <w:b/>
          <w:i/>
          <w:sz w:val="24"/>
          <w:szCs w:val="24"/>
          <w:lang w:val="kk-KZ"/>
        </w:rPr>
        <w:t xml:space="preserve">                                           аға оқытушы Сапаева Г.Е.</w:t>
      </w:r>
    </w:p>
    <w:p w:rsidR="00F83B53" w:rsidRPr="008A631D" w:rsidRDefault="00F83B53" w:rsidP="00F83B53">
      <w:pPr>
        <w:shd w:val="clear" w:color="auto" w:fill="FFFFFF"/>
        <w:autoSpaceDE w:val="0"/>
        <w:autoSpaceDN w:val="0"/>
        <w:adjustRightInd w:val="0"/>
        <w:spacing w:after="0" w:line="240" w:lineRule="auto"/>
        <w:jc w:val="right"/>
        <w:rPr>
          <w:rFonts w:ascii="Times New Roman" w:eastAsia="Times New Roman" w:hAnsi="Times New Roman"/>
          <w:b/>
          <w:bCs/>
          <w:i/>
          <w:noProof/>
          <w:color w:val="000000"/>
          <w:sz w:val="28"/>
          <w:szCs w:val="28"/>
          <w:lang w:val="kk-KZ"/>
        </w:rPr>
      </w:pPr>
    </w:p>
    <w:p w:rsidR="00F83B53" w:rsidRPr="008A631D" w:rsidRDefault="00F83B53" w:rsidP="00F83B53">
      <w:pPr>
        <w:spacing w:after="0" w:line="240" w:lineRule="auto"/>
        <w:jc w:val="center"/>
        <w:rPr>
          <w:rFonts w:ascii="Times New Roman" w:hAnsi="Times New Roman"/>
          <w:b/>
          <w:sz w:val="24"/>
          <w:szCs w:val="24"/>
          <w:lang w:val="kk-KZ"/>
        </w:rPr>
      </w:pPr>
      <w:r w:rsidRPr="008A631D">
        <w:rPr>
          <w:rFonts w:ascii="Times New Roman" w:hAnsi="Times New Roman"/>
          <w:b/>
          <w:bCs/>
          <w:noProof/>
          <w:color w:val="000000"/>
          <w:sz w:val="24"/>
          <w:szCs w:val="24"/>
          <w:lang w:val="kk-KZ"/>
        </w:rPr>
        <w:t>Тыңдаушыларға тіл үйретуде ақпараттық технологиялардың қолданылуы</w:t>
      </w:r>
    </w:p>
    <w:p w:rsidR="00F83B53" w:rsidRPr="008A631D" w:rsidRDefault="00F83B53" w:rsidP="00F83B53">
      <w:pPr>
        <w:shd w:val="clear" w:color="auto" w:fill="FFFFFF"/>
        <w:autoSpaceDE w:val="0"/>
        <w:autoSpaceDN w:val="0"/>
        <w:adjustRightInd w:val="0"/>
        <w:spacing w:after="0" w:line="240" w:lineRule="auto"/>
        <w:jc w:val="both"/>
        <w:rPr>
          <w:rFonts w:ascii="Times New Roman" w:hAnsi="Times New Roman"/>
          <w:sz w:val="28"/>
          <w:szCs w:val="28"/>
          <w:lang w:val="kk-KZ"/>
        </w:rPr>
      </w:pPr>
    </w:p>
    <w:p w:rsidR="00F83B53" w:rsidRPr="00E74639" w:rsidRDefault="00F83B53" w:rsidP="00F83B53">
      <w:pPr>
        <w:spacing w:after="0" w:line="240" w:lineRule="auto"/>
        <w:jc w:val="both"/>
        <w:rPr>
          <w:rFonts w:ascii="Times New Roman" w:hAnsi="Times New Roman"/>
          <w:sz w:val="24"/>
          <w:szCs w:val="24"/>
          <w:lang w:val="kk-KZ"/>
        </w:rPr>
      </w:pPr>
      <w:r w:rsidRPr="008A631D">
        <w:rPr>
          <w:rFonts w:ascii="Times New Roman" w:hAnsi="Times New Roman"/>
          <w:color w:val="000000"/>
          <w:sz w:val="24"/>
          <w:szCs w:val="24"/>
          <w:shd w:val="clear" w:color="auto" w:fill="FFFFFF"/>
          <w:lang w:val="kk-KZ"/>
        </w:rPr>
        <w:t xml:space="preserve">        </w:t>
      </w:r>
      <w:r w:rsidRPr="00E74639">
        <w:rPr>
          <w:rFonts w:ascii="Times New Roman" w:hAnsi="Times New Roman"/>
          <w:sz w:val="24"/>
          <w:szCs w:val="24"/>
          <w:lang w:val="kk-KZ"/>
        </w:rPr>
        <w:t>Елімізде жүріп жатқан терең экономикалық және әлеуметтік-мәдени өзгерістер білім беру қызметіне жаңаша қарауды, кәсіби қызметтің барлық сферасында мамандарды даярлау іс-әрекетін жаңаша тұрғыда ұйымдастыруды талап етеді. Тыңдаушы жоғары деңгейде дамыған, коммуникативті ептіліктерді меңгерген, өзгермелі ортаға бейім, алғыр, бәсек</w:t>
      </w:r>
      <w:r>
        <w:rPr>
          <w:rFonts w:ascii="Times New Roman" w:hAnsi="Times New Roman"/>
          <w:sz w:val="24"/>
          <w:szCs w:val="24"/>
          <w:lang w:val="kk-KZ"/>
        </w:rPr>
        <w:t>еге қабілетті тұлға болуы тиіс.</w:t>
      </w:r>
      <w:r w:rsidRPr="00E74639">
        <w:rPr>
          <w:rFonts w:ascii="Times New Roman" w:hAnsi="Times New Roman"/>
          <w:sz w:val="24"/>
          <w:szCs w:val="24"/>
          <w:lang w:val="kk-KZ"/>
        </w:rPr>
        <w:t xml:space="preserve">Сондықтан, жоғары  оқу орнында  барлық жаңалықтар мен өзгерістерге батыл жол ашарлық инновациялық білім беру технологияларын, интерактивті оқытуды, оқу іс-әрекетінің жаңа әдістері мен тәсілдерін белсенділікпен қолдану – маңызды мәселелердің бірі.  </w:t>
      </w:r>
    </w:p>
    <w:p w:rsidR="00F83B53" w:rsidRPr="00E74639" w:rsidRDefault="00F83B53" w:rsidP="00F83B53">
      <w:pPr>
        <w:spacing w:after="0" w:line="240" w:lineRule="auto"/>
        <w:jc w:val="both"/>
        <w:rPr>
          <w:rFonts w:ascii="Times New Roman" w:hAnsi="Times New Roman"/>
          <w:sz w:val="24"/>
          <w:szCs w:val="24"/>
          <w:lang w:val="kk-KZ"/>
        </w:rPr>
      </w:pPr>
      <w:r w:rsidRPr="00F86374">
        <w:rPr>
          <w:rFonts w:ascii="Times New Roman" w:hAnsi="Times New Roman"/>
          <w:color w:val="000000"/>
          <w:sz w:val="24"/>
          <w:szCs w:val="24"/>
          <w:shd w:val="clear" w:color="auto" w:fill="FFFFFF"/>
          <w:lang w:val="kk-KZ"/>
        </w:rPr>
        <w:t xml:space="preserve"> </w:t>
      </w:r>
      <w:r>
        <w:rPr>
          <w:rFonts w:ascii="Times New Roman" w:hAnsi="Times New Roman"/>
          <w:color w:val="000000"/>
          <w:sz w:val="24"/>
          <w:szCs w:val="24"/>
          <w:shd w:val="clear" w:color="auto" w:fill="FFFFFF"/>
          <w:lang w:val="kk-KZ"/>
        </w:rPr>
        <w:t xml:space="preserve">       </w:t>
      </w:r>
      <w:r w:rsidRPr="002038E7">
        <w:rPr>
          <w:rFonts w:ascii="Times New Roman" w:hAnsi="Times New Roman"/>
          <w:color w:val="000000"/>
          <w:sz w:val="24"/>
          <w:szCs w:val="24"/>
          <w:shd w:val="clear" w:color="auto" w:fill="FFFFFF"/>
          <w:lang w:val="kk-KZ"/>
        </w:rPr>
        <w:t>Шетелдік тыңдаушыларды оқытуда</w:t>
      </w:r>
      <w:r w:rsidRPr="002038E7">
        <w:rPr>
          <w:rFonts w:ascii="Times New Roman" w:hAnsi="Times New Roman"/>
          <w:color w:val="000000"/>
          <w:sz w:val="24"/>
          <w:szCs w:val="24"/>
          <w:lang w:val="kk-KZ"/>
        </w:rPr>
        <w:t xml:space="preserve"> </w:t>
      </w:r>
      <w:r w:rsidRPr="002038E7">
        <w:rPr>
          <w:rFonts w:ascii="Times New Roman" w:eastAsia="Times New Roman" w:hAnsi="Times New Roman"/>
          <w:color w:val="000000"/>
          <w:sz w:val="24"/>
          <w:szCs w:val="24"/>
          <w:lang w:val="kk-KZ" w:eastAsia="ru-RU"/>
        </w:rPr>
        <w:t>біздің алдымыздағы басты міндет – тілді үйретудің ең қолайлы амал-тәсілдерін  таңдап алу.</w:t>
      </w:r>
      <w:r>
        <w:rPr>
          <w:rFonts w:ascii="Times New Roman" w:eastAsia="Times New Roman" w:hAnsi="Times New Roman"/>
          <w:color w:val="000000"/>
          <w:sz w:val="24"/>
          <w:szCs w:val="24"/>
          <w:lang w:val="kk-KZ" w:eastAsia="ru-RU"/>
        </w:rPr>
        <w:t xml:space="preserve"> </w:t>
      </w:r>
      <w:r w:rsidRPr="002038E7">
        <w:rPr>
          <w:rFonts w:ascii="Times New Roman" w:hAnsi="Times New Roman"/>
          <w:color w:val="000000"/>
          <w:sz w:val="24"/>
          <w:szCs w:val="24"/>
          <w:lang w:val="kk-KZ"/>
        </w:rPr>
        <w:t xml:space="preserve">Тыңдаушылар қазақ тілі пәні арқылы өз ойларын сауатты жазып, дұрыс  айтуға, қазақ тілінің тілдік жүйесін лексикалық, грамматикалық, орфографиялық нормаларын жетік меңгеруге үйренеді. </w:t>
      </w:r>
      <w:r w:rsidRPr="002038E7">
        <w:rPr>
          <w:rFonts w:ascii="Times New Roman" w:eastAsia="Times New Roman" w:hAnsi="Times New Roman"/>
          <w:color w:val="000000"/>
          <w:sz w:val="24"/>
          <w:szCs w:val="24"/>
          <w:lang w:val="kk-KZ" w:eastAsia="ru-RU"/>
        </w:rPr>
        <w:t>Мемлекеттік тілді меңгерудің ең бастысы – тыңдау, сөйлеу, ойлау, оқу, жазу тіл үйрену.</w:t>
      </w:r>
      <w:r w:rsidRPr="002038E7">
        <w:rPr>
          <w:rFonts w:ascii="Times New Roman" w:hAnsi="Times New Roman"/>
          <w:color w:val="000000"/>
          <w:sz w:val="24"/>
          <w:szCs w:val="24"/>
          <w:lang w:val="kk-KZ"/>
        </w:rPr>
        <w:t xml:space="preserve"> Қазақ тілін </w:t>
      </w:r>
      <w:r w:rsidRPr="002038E7">
        <w:rPr>
          <w:rFonts w:ascii="Times New Roman" w:hAnsi="Times New Roman"/>
          <w:color w:val="000000"/>
          <w:sz w:val="24"/>
          <w:szCs w:val="24"/>
          <w:shd w:val="clear" w:color="auto" w:fill="FFFFFF"/>
          <w:lang w:val="kk-KZ"/>
        </w:rPr>
        <w:t>шетелдік</w:t>
      </w:r>
      <w:r w:rsidRPr="002038E7">
        <w:rPr>
          <w:rFonts w:ascii="Times New Roman" w:hAnsi="Times New Roman"/>
          <w:b/>
          <w:color w:val="000000"/>
          <w:sz w:val="24"/>
          <w:szCs w:val="24"/>
          <w:shd w:val="clear" w:color="auto" w:fill="FFFFFF"/>
          <w:lang w:val="kk-KZ"/>
        </w:rPr>
        <w:t xml:space="preserve"> </w:t>
      </w:r>
      <w:r w:rsidRPr="002038E7">
        <w:rPr>
          <w:rFonts w:ascii="Times New Roman" w:hAnsi="Times New Roman"/>
          <w:color w:val="000000"/>
          <w:sz w:val="24"/>
          <w:szCs w:val="24"/>
          <w:lang w:val="kk-KZ"/>
        </w:rPr>
        <w:t>тыңдаушыларына  оқытудағы басты мақсатымыз- олардың сөздік қорын молайту, қазақ тіліне тән дыбыстарды дұрыс оқып,айта білуге,сауатты жазуға</w:t>
      </w:r>
      <w:r>
        <w:rPr>
          <w:rFonts w:ascii="Times New Roman" w:hAnsi="Times New Roman"/>
          <w:color w:val="000000"/>
          <w:sz w:val="24"/>
          <w:szCs w:val="24"/>
          <w:lang w:val="kk-KZ"/>
        </w:rPr>
        <w:t>,</w:t>
      </w:r>
      <w:r w:rsidRPr="002038E7">
        <w:rPr>
          <w:rFonts w:ascii="Times New Roman" w:hAnsi="Times New Roman"/>
          <w:color w:val="000000"/>
          <w:sz w:val="24"/>
          <w:szCs w:val="24"/>
          <w:lang w:val="kk-KZ"/>
        </w:rPr>
        <w:t>бір-бірімен сөйлесе білуге, оқығанын, көргенін, естігенін қысқаша әңгімелеп бере алуға дағдыландыру, ойын қазақша жет</w:t>
      </w:r>
      <w:r>
        <w:rPr>
          <w:rFonts w:ascii="Times New Roman" w:hAnsi="Times New Roman"/>
          <w:color w:val="000000"/>
          <w:sz w:val="24"/>
          <w:szCs w:val="24"/>
          <w:lang w:val="kk-KZ"/>
        </w:rPr>
        <w:t xml:space="preserve">кізе алатындай дәрежеге жеткізу. </w:t>
      </w:r>
      <w:r w:rsidRPr="00E74639">
        <w:rPr>
          <w:rFonts w:ascii="Times New Roman" w:hAnsi="Times New Roman"/>
          <w:sz w:val="24"/>
          <w:szCs w:val="24"/>
          <w:lang w:val="kk-KZ"/>
        </w:rPr>
        <w:t>Тыңдаушыларды  оқытуда инновациялық технологияны қолдану тәжірибеміз оқу сабақтары барысында   тыңдаушылар  мен оқытушылар арасында, сондай-ақ білім алушылар арасында анағұрлым продуктивті және конструктивті қарым-қатынастың орнағанын, олардың өз бетінше ізденіп, шығармашылық қабілеттіктерін көрсеткендігін ерекше атап өтуге болады. Оқу сабақтарын талдай келе, оқыту технологиялары әрқашан  тыңдаушылардың  танымдық, әлеуметтік белсенділіктерін оятып, олардың оқу мотивациясының артуына, білім құндылығына сенуіне игі ықпалын тигізеді деп есептейміз.</w:t>
      </w:r>
    </w:p>
    <w:p w:rsidR="00F83B53" w:rsidRPr="002038E7" w:rsidRDefault="00F83B53" w:rsidP="00F83B53">
      <w:pPr>
        <w:shd w:val="clear" w:color="auto" w:fill="FFFFFF"/>
        <w:spacing w:after="0" w:line="240" w:lineRule="auto"/>
        <w:ind w:left="75" w:right="75"/>
        <w:jc w:val="both"/>
        <w:rPr>
          <w:rFonts w:ascii="Times New Roman" w:hAnsi="Times New Roman"/>
          <w:color w:val="000000"/>
          <w:sz w:val="24"/>
          <w:szCs w:val="24"/>
          <w:lang w:val="kk-KZ"/>
        </w:rPr>
      </w:pPr>
      <w:r w:rsidRPr="002038E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Pr>
          <w:rFonts w:ascii="Times New Roman" w:hAnsi="Times New Roman"/>
          <w:sz w:val="24"/>
          <w:szCs w:val="24"/>
          <w:lang w:val="kk-KZ"/>
        </w:rPr>
        <w:t xml:space="preserve"> </w:t>
      </w:r>
      <w:r w:rsidRPr="004030FC">
        <w:rPr>
          <w:rFonts w:ascii="Times New Roman" w:hAnsi="Times New Roman"/>
          <w:sz w:val="24"/>
          <w:szCs w:val="24"/>
          <w:lang w:val="kk-KZ"/>
        </w:rPr>
        <w:t xml:space="preserve">Бүгінгі таңда </w:t>
      </w:r>
      <w:r>
        <w:rPr>
          <w:rFonts w:ascii="Times New Roman" w:hAnsi="Times New Roman"/>
          <w:sz w:val="24"/>
          <w:szCs w:val="24"/>
          <w:lang w:val="kk-KZ"/>
        </w:rPr>
        <w:t>университетте</w:t>
      </w:r>
      <w:r w:rsidRPr="004030FC">
        <w:rPr>
          <w:rFonts w:ascii="Times New Roman" w:hAnsi="Times New Roman"/>
          <w:sz w:val="24"/>
          <w:szCs w:val="24"/>
          <w:lang w:val="kk-KZ"/>
        </w:rPr>
        <w:t xml:space="preserve"> оқу үрдісін жетілдіру үшін инновациялық білім беру технологияларын пайдаланудың тиімділігін өмірдің өзі дәлелдеп отыр.</w:t>
      </w:r>
      <w:r>
        <w:rPr>
          <w:rFonts w:ascii="Times New Roman" w:hAnsi="Times New Roman"/>
          <w:sz w:val="24"/>
          <w:szCs w:val="24"/>
          <w:lang w:val="kk-KZ"/>
        </w:rPr>
        <w:t xml:space="preserve"> </w:t>
      </w:r>
      <w:r w:rsidRPr="004030FC">
        <w:rPr>
          <w:rFonts w:ascii="Times New Roman" w:hAnsi="Times New Roman"/>
          <w:sz w:val="24"/>
          <w:szCs w:val="24"/>
          <w:lang w:val="kk-KZ"/>
        </w:rPr>
        <w:t>Білім берудегі инновациялар – қоғамның дам</w:t>
      </w:r>
      <w:r>
        <w:rPr>
          <w:rFonts w:ascii="Times New Roman" w:hAnsi="Times New Roman"/>
          <w:sz w:val="24"/>
          <w:szCs w:val="24"/>
          <w:lang w:val="kk-KZ"/>
        </w:rPr>
        <w:t>уының қажетті және табиғи шарты. М</w:t>
      </w:r>
      <w:r w:rsidRPr="008F57B9">
        <w:rPr>
          <w:rFonts w:ascii="Times New Roman" w:hAnsi="Times New Roman"/>
          <w:sz w:val="24"/>
          <w:szCs w:val="24"/>
          <w:lang w:val="kk-KZ"/>
        </w:rPr>
        <w:t xml:space="preserve">емлекеттік тілді оқыту жүйесі қарапайым </w:t>
      </w:r>
      <w:r>
        <w:rPr>
          <w:rFonts w:ascii="Times New Roman" w:hAnsi="Times New Roman"/>
          <w:sz w:val="24"/>
          <w:szCs w:val="24"/>
          <w:lang w:val="kk-KZ"/>
        </w:rPr>
        <w:t xml:space="preserve">және </w:t>
      </w:r>
      <w:r w:rsidRPr="008F57B9">
        <w:rPr>
          <w:rFonts w:ascii="Times New Roman" w:hAnsi="Times New Roman"/>
          <w:sz w:val="24"/>
          <w:szCs w:val="24"/>
          <w:lang w:val="kk-KZ"/>
        </w:rPr>
        <w:t>бастапқы, негізгі, орта және ортадан жоғары дең</w:t>
      </w:r>
      <w:r>
        <w:rPr>
          <w:rFonts w:ascii="Times New Roman" w:hAnsi="Times New Roman"/>
          <w:sz w:val="24"/>
          <w:szCs w:val="24"/>
          <w:lang w:val="kk-KZ"/>
        </w:rPr>
        <w:t xml:space="preserve">гей бойынша базалық және пәндік </w:t>
      </w:r>
      <w:r w:rsidRPr="008F57B9">
        <w:rPr>
          <w:rFonts w:ascii="Times New Roman" w:hAnsi="Times New Roman"/>
          <w:sz w:val="24"/>
          <w:szCs w:val="24"/>
          <w:lang w:val="kk-KZ"/>
        </w:rPr>
        <w:t>құзыреттерді жүзеге асыра отырып, қазақ тілін қатысым</w:t>
      </w:r>
      <w:r>
        <w:rPr>
          <w:rFonts w:ascii="Times New Roman" w:hAnsi="Times New Roman"/>
          <w:sz w:val="24"/>
          <w:szCs w:val="24"/>
          <w:lang w:val="kk-KZ"/>
        </w:rPr>
        <w:t xml:space="preserve">дық тұрғыдан меңгерту; сөйлесім </w:t>
      </w:r>
      <w:r w:rsidRPr="008F57B9">
        <w:rPr>
          <w:rFonts w:ascii="Times New Roman" w:hAnsi="Times New Roman"/>
          <w:sz w:val="24"/>
          <w:szCs w:val="24"/>
          <w:lang w:val="kk-KZ"/>
        </w:rPr>
        <w:t>әрекетінің түрлеріне сай</w:t>
      </w:r>
      <w:r>
        <w:rPr>
          <w:rFonts w:ascii="Times New Roman" w:hAnsi="Times New Roman"/>
          <w:sz w:val="24"/>
          <w:szCs w:val="24"/>
          <w:lang w:val="kk-KZ"/>
        </w:rPr>
        <w:t xml:space="preserve"> тыңдаушыны</w:t>
      </w:r>
      <w:r w:rsidRPr="008F57B9">
        <w:rPr>
          <w:rFonts w:ascii="Times New Roman" w:hAnsi="Times New Roman"/>
          <w:sz w:val="24"/>
          <w:szCs w:val="24"/>
          <w:lang w:val="kk-KZ"/>
        </w:rPr>
        <w:t xml:space="preserve"> тілдік білім негізінде </w:t>
      </w:r>
      <w:r>
        <w:rPr>
          <w:rFonts w:ascii="Times New Roman" w:hAnsi="Times New Roman"/>
          <w:sz w:val="24"/>
          <w:szCs w:val="24"/>
          <w:lang w:val="kk-KZ"/>
        </w:rPr>
        <w:t xml:space="preserve">сауатты </w:t>
      </w:r>
      <w:r w:rsidRPr="008F57B9">
        <w:rPr>
          <w:rFonts w:ascii="Times New Roman" w:hAnsi="Times New Roman"/>
          <w:sz w:val="24"/>
          <w:szCs w:val="24"/>
          <w:lang w:val="kk-KZ"/>
        </w:rPr>
        <w:t>ж</w:t>
      </w:r>
      <w:r>
        <w:rPr>
          <w:rFonts w:ascii="Times New Roman" w:hAnsi="Times New Roman"/>
          <w:sz w:val="24"/>
          <w:szCs w:val="24"/>
          <w:lang w:val="kk-KZ"/>
        </w:rPr>
        <w:t xml:space="preserve">азуға үйрету арқылы тыңдаушыға </w:t>
      </w:r>
      <w:r w:rsidRPr="008F57B9">
        <w:rPr>
          <w:rFonts w:ascii="Times New Roman" w:hAnsi="Times New Roman"/>
          <w:sz w:val="24"/>
          <w:szCs w:val="24"/>
          <w:lang w:val="kk-KZ"/>
        </w:rPr>
        <w:t>қазақша</w:t>
      </w:r>
      <w:r>
        <w:rPr>
          <w:rFonts w:ascii="Times New Roman" w:hAnsi="Times New Roman"/>
          <w:sz w:val="24"/>
          <w:szCs w:val="24"/>
          <w:lang w:val="kk-KZ"/>
        </w:rPr>
        <w:t xml:space="preserve"> </w:t>
      </w:r>
      <w:r w:rsidRPr="008F57B9">
        <w:rPr>
          <w:rFonts w:ascii="Times New Roman" w:hAnsi="Times New Roman"/>
          <w:sz w:val="24"/>
          <w:szCs w:val="24"/>
          <w:lang w:val="kk-KZ"/>
        </w:rPr>
        <w:t>тілдік қатынасты игерту мақсатын к</w:t>
      </w:r>
      <w:r>
        <w:rPr>
          <w:rFonts w:ascii="Times New Roman" w:hAnsi="Times New Roman"/>
          <w:sz w:val="24"/>
          <w:szCs w:val="24"/>
          <w:lang w:val="kk-KZ"/>
        </w:rPr>
        <w:t>ө</w:t>
      </w:r>
      <w:r w:rsidRPr="008F57B9">
        <w:rPr>
          <w:rFonts w:ascii="Times New Roman" w:hAnsi="Times New Roman"/>
          <w:sz w:val="24"/>
          <w:szCs w:val="24"/>
          <w:lang w:val="kk-KZ"/>
        </w:rPr>
        <w:t>здейді. Осы ат</w:t>
      </w:r>
      <w:r>
        <w:rPr>
          <w:rFonts w:ascii="Times New Roman" w:hAnsi="Times New Roman"/>
          <w:sz w:val="24"/>
          <w:szCs w:val="24"/>
          <w:lang w:val="kk-KZ"/>
        </w:rPr>
        <w:t xml:space="preserve">алған мақсатқа қол жеткізу үшін </w:t>
      </w:r>
      <w:r w:rsidRPr="008F57B9">
        <w:rPr>
          <w:rFonts w:ascii="Times New Roman" w:hAnsi="Times New Roman"/>
          <w:sz w:val="24"/>
          <w:szCs w:val="24"/>
          <w:lang w:val="kk-KZ"/>
        </w:rPr>
        <w:t>оқытудың ақпараттық техн</w:t>
      </w:r>
      <w:r>
        <w:rPr>
          <w:rFonts w:ascii="Times New Roman" w:hAnsi="Times New Roman"/>
          <w:sz w:val="24"/>
          <w:szCs w:val="24"/>
          <w:lang w:val="kk-KZ"/>
        </w:rPr>
        <w:t>ологияларын пайдаланған орынды.</w:t>
      </w:r>
      <w:r w:rsidRPr="00EB1B5C">
        <w:rPr>
          <w:rFonts w:ascii="Times New Roman" w:hAnsi="Times New Roman"/>
          <w:sz w:val="24"/>
          <w:szCs w:val="24"/>
          <w:lang w:val="kk-KZ"/>
        </w:rPr>
        <w:t xml:space="preserve">Компьютерлер мен интерактивті тақтаны </w:t>
      </w:r>
      <w:r>
        <w:rPr>
          <w:rFonts w:ascii="Times New Roman" w:hAnsi="Times New Roman"/>
          <w:sz w:val="24"/>
          <w:szCs w:val="24"/>
          <w:lang w:val="kk-KZ"/>
        </w:rPr>
        <w:t xml:space="preserve">тыңдаушылардың тілдік құзіреттілігін, </w:t>
      </w:r>
      <w:r w:rsidRPr="00EB1B5C">
        <w:rPr>
          <w:rFonts w:ascii="Times New Roman" w:hAnsi="Times New Roman"/>
          <w:sz w:val="24"/>
          <w:szCs w:val="24"/>
          <w:lang w:val="kk-KZ"/>
        </w:rPr>
        <w:t>шығармашылық потенциалын дамыту құралы рет</w:t>
      </w:r>
      <w:r>
        <w:rPr>
          <w:rFonts w:ascii="Times New Roman" w:hAnsi="Times New Roman"/>
          <w:sz w:val="24"/>
          <w:szCs w:val="24"/>
          <w:lang w:val="kk-KZ"/>
        </w:rPr>
        <w:t xml:space="preserve">інде пайдалану интеллектуалдық </w:t>
      </w:r>
      <w:r w:rsidRPr="00EB1B5C">
        <w:rPr>
          <w:rFonts w:ascii="Times New Roman" w:hAnsi="Times New Roman"/>
          <w:sz w:val="24"/>
          <w:szCs w:val="24"/>
          <w:lang w:val="kk-KZ"/>
        </w:rPr>
        <w:t>және ақпараттық сауаттылығын арттыруға к</w:t>
      </w:r>
      <w:r>
        <w:rPr>
          <w:rFonts w:ascii="Times New Roman" w:hAnsi="Times New Roman"/>
          <w:sz w:val="24"/>
          <w:szCs w:val="24"/>
          <w:lang w:val="kk-KZ"/>
        </w:rPr>
        <w:t>ө</w:t>
      </w:r>
      <w:r w:rsidRPr="00EB1B5C">
        <w:rPr>
          <w:rFonts w:ascii="Times New Roman" w:hAnsi="Times New Roman"/>
          <w:sz w:val="24"/>
          <w:szCs w:val="24"/>
          <w:lang w:val="kk-KZ"/>
        </w:rPr>
        <w:t>мектеседі, ал к</w:t>
      </w:r>
      <w:r>
        <w:rPr>
          <w:rFonts w:ascii="Times New Roman" w:hAnsi="Times New Roman"/>
          <w:sz w:val="24"/>
          <w:szCs w:val="24"/>
          <w:lang w:val="kk-KZ"/>
        </w:rPr>
        <w:t xml:space="preserve">өрнекі құрал </w:t>
      </w:r>
      <w:r w:rsidRPr="00EB1B5C">
        <w:rPr>
          <w:rFonts w:ascii="Times New Roman" w:hAnsi="Times New Roman"/>
          <w:sz w:val="24"/>
          <w:szCs w:val="24"/>
          <w:lang w:val="kk-KZ"/>
        </w:rPr>
        <w:t>ретінде пайдалану оқу-танымд</w:t>
      </w:r>
      <w:r>
        <w:rPr>
          <w:rFonts w:ascii="Times New Roman" w:hAnsi="Times New Roman"/>
          <w:sz w:val="24"/>
          <w:szCs w:val="24"/>
          <w:lang w:val="kk-KZ"/>
        </w:rPr>
        <w:t>ық үрдіс тиімділігін арттырады.А</w:t>
      </w:r>
      <w:r w:rsidRPr="00EB1B5C">
        <w:rPr>
          <w:rFonts w:ascii="Times New Roman" w:hAnsi="Times New Roman"/>
          <w:sz w:val="24"/>
          <w:szCs w:val="24"/>
          <w:lang w:val="kk-KZ"/>
        </w:rPr>
        <w:t>қпаратты технологияны пайдалану оқу үрдіс</w:t>
      </w:r>
      <w:r>
        <w:rPr>
          <w:rFonts w:ascii="Times New Roman" w:hAnsi="Times New Roman"/>
          <w:sz w:val="24"/>
          <w:szCs w:val="24"/>
          <w:lang w:val="kk-KZ"/>
        </w:rPr>
        <w:t>іне енгізу тіл үйретуде тиімді .</w:t>
      </w:r>
      <w:r w:rsidRPr="002038E7">
        <w:rPr>
          <w:rFonts w:ascii="Times New Roman" w:hAnsi="Times New Roman"/>
          <w:color w:val="000000"/>
          <w:sz w:val="24"/>
          <w:szCs w:val="24"/>
          <w:lang w:val="kk-KZ"/>
        </w:rPr>
        <w:t>Тыңдаушылардың Қазақстанда қолданылатын кириллицаның емлесін білмейді  және осы таңбамен жаза алмайды, оқи алмағанд</w:t>
      </w:r>
      <w:r>
        <w:rPr>
          <w:rFonts w:ascii="Times New Roman" w:hAnsi="Times New Roman"/>
          <w:color w:val="000000"/>
          <w:sz w:val="24"/>
          <w:szCs w:val="24"/>
          <w:lang w:val="kk-KZ"/>
        </w:rPr>
        <w:t xml:space="preserve">ықтан біршама қиындық тудырады. </w:t>
      </w:r>
      <w:r w:rsidRPr="002038E7">
        <w:rPr>
          <w:rFonts w:ascii="Times New Roman" w:hAnsi="Times New Roman"/>
          <w:color w:val="000000"/>
          <w:sz w:val="24"/>
          <w:szCs w:val="24"/>
          <w:shd w:val="clear" w:color="auto" w:fill="FFFFFF"/>
          <w:lang w:val="kk-KZ"/>
        </w:rPr>
        <w:t>Соңғы кезде сабақта оқытушылар өзінің немесе маман дикторлардың, өнер қайраткерлерінің орындауындағы тақырыптарды тыңдатып, жаттықтыру жұмыстарын кеңін</w:t>
      </w:r>
      <w:r>
        <w:rPr>
          <w:rFonts w:ascii="Times New Roman" w:hAnsi="Times New Roman"/>
          <w:color w:val="000000"/>
          <w:sz w:val="24"/>
          <w:szCs w:val="24"/>
          <w:shd w:val="clear" w:color="auto" w:fill="FFFFFF"/>
          <w:lang w:val="kk-KZ"/>
        </w:rPr>
        <w:t xml:space="preserve">ен жүргізіліп жүр. </w:t>
      </w:r>
      <w:r w:rsidRPr="002038E7">
        <w:rPr>
          <w:rFonts w:ascii="Times New Roman" w:hAnsi="Times New Roman"/>
          <w:color w:val="000000"/>
          <w:sz w:val="24"/>
          <w:szCs w:val="24"/>
          <w:shd w:val="clear" w:color="auto" w:fill="FFFFFF"/>
          <w:lang w:val="kk-KZ"/>
        </w:rPr>
        <w:t xml:space="preserve">Сабақта аудиомәтіндерді  пайдаланудың орны ерекше. Аудиомәтіндерді  пайдалану арқылы диктант жұмысын жүргізуге болады. Сол арқылы өлеңді оқуға және жаттауға, </w:t>
      </w:r>
      <w:r w:rsidRPr="002038E7">
        <w:rPr>
          <w:rFonts w:ascii="Times New Roman" w:hAnsi="Times New Roman"/>
          <w:color w:val="000000"/>
          <w:sz w:val="24"/>
          <w:szCs w:val="24"/>
          <w:shd w:val="clear" w:color="auto" w:fill="FFFFFF"/>
          <w:lang w:val="kk-KZ"/>
        </w:rPr>
        <w:lastRenderedPageBreak/>
        <w:t>үйретуге мүмкіндік зор.</w:t>
      </w:r>
      <w:r>
        <w:rPr>
          <w:rFonts w:ascii="Times New Roman" w:hAnsi="Times New Roman"/>
          <w:color w:val="000000"/>
          <w:sz w:val="24"/>
          <w:szCs w:val="24"/>
          <w:shd w:val="clear" w:color="auto" w:fill="FFFFFF"/>
          <w:lang w:val="kk-KZ"/>
        </w:rPr>
        <w:t xml:space="preserve"> </w:t>
      </w:r>
      <w:r w:rsidRPr="004030FC">
        <w:rPr>
          <w:rFonts w:ascii="Times New Roman" w:hAnsi="Times New Roman"/>
          <w:sz w:val="24"/>
          <w:szCs w:val="24"/>
          <w:lang w:val="kk-KZ"/>
        </w:rPr>
        <w:t xml:space="preserve">Бүгінгі таңда оқу </w:t>
      </w:r>
      <w:r>
        <w:rPr>
          <w:rFonts w:ascii="Times New Roman" w:hAnsi="Times New Roman"/>
          <w:sz w:val="24"/>
          <w:szCs w:val="24"/>
          <w:lang w:val="kk-KZ"/>
        </w:rPr>
        <w:t>үдерісінде</w:t>
      </w:r>
      <w:r w:rsidRPr="004030FC">
        <w:rPr>
          <w:rFonts w:ascii="Times New Roman" w:hAnsi="Times New Roman"/>
          <w:sz w:val="24"/>
          <w:szCs w:val="24"/>
          <w:lang w:val="kk-KZ"/>
        </w:rPr>
        <w:t xml:space="preserve"> оқытудың қалыптасқан негізгі</w:t>
      </w:r>
      <w:r>
        <w:rPr>
          <w:rFonts w:ascii="Times New Roman" w:hAnsi="Times New Roman"/>
          <w:sz w:val="24"/>
          <w:szCs w:val="24"/>
          <w:lang w:val="kk-KZ"/>
        </w:rPr>
        <w:t xml:space="preserve"> әдістері</w:t>
      </w:r>
      <w:r w:rsidRPr="004030FC">
        <w:rPr>
          <w:rFonts w:ascii="Times New Roman" w:hAnsi="Times New Roman"/>
          <w:sz w:val="24"/>
          <w:szCs w:val="24"/>
          <w:lang w:val="kk-KZ"/>
        </w:rPr>
        <w:t>мен қатар оқытудың жаңа әдістері, яғни инновациялық</w:t>
      </w:r>
      <w:r>
        <w:rPr>
          <w:rFonts w:ascii="Times New Roman" w:hAnsi="Times New Roman"/>
          <w:sz w:val="24"/>
          <w:szCs w:val="24"/>
          <w:lang w:val="kk-KZ"/>
        </w:rPr>
        <w:t xml:space="preserve"> әдістері де жиі қолданылады. </w:t>
      </w:r>
      <w:r w:rsidRPr="004030FC">
        <w:rPr>
          <w:rFonts w:ascii="Times New Roman" w:hAnsi="Times New Roman"/>
          <w:sz w:val="24"/>
          <w:szCs w:val="24"/>
          <w:lang w:val="kk-KZ"/>
        </w:rPr>
        <w:t xml:space="preserve">Оқу </w:t>
      </w:r>
      <w:r>
        <w:rPr>
          <w:rFonts w:ascii="Times New Roman" w:hAnsi="Times New Roman"/>
          <w:sz w:val="24"/>
          <w:szCs w:val="24"/>
          <w:lang w:val="kk-KZ"/>
        </w:rPr>
        <w:t xml:space="preserve">үдерісінде </w:t>
      </w:r>
      <w:r w:rsidRPr="004030FC">
        <w:rPr>
          <w:rFonts w:ascii="Times New Roman" w:hAnsi="Times New Roman"/>
          <w:sz w:val="24"/>
          <w:szCs w:val="24"/>
          <w:lang w:val="kk-KZ"/>
        </w:rPr>
        <w:t xml:space="preserve">оқытудың озық технологиясын қолдану- бүгінгі күннің өзекті мәселесі. Сондықтан да біздің </w:t>
      </w:r>
      <w:r>
        <w:rPr>
          <w:rFonts w:ascii="Times New Roman" w:hAnsi="Times New Roman"/>
          <w:sz w:val="24"/>
          <w:szCs w:val="24"/>
          <w:lang w:val="kk-KZ"/>
        </w:rPr>
        <w:t>оқытушыларымыз</w:t>
      </w:r>
      <w:r w:rsidRPr="004030FC">
        <w:rPr>
          <w:rFonts w:ascii="Times New Roman" w:hAnsi="Times New Roman"/>
          <w:sz w:val="24"/>
          <w:szCs w:val="24"/>
          <w:lang w:val="kk-KZ"/>
        </w:rPr>
        <w:t xml:space="preserve"> үнемі ізденіс үстінде. Олар заман талабына сай, </w:t>
      </w:r>
      <w:r>
        <w:rPr>
          <w:rFonts w:ascii="Times New Roman" w:hAnsi="Times New Roman"/>
          <w:sz w:val="24"/>
          <w:szCs w:val="24"/>
          <w:lang w:val="kk-KZ"/>
        </w:rPr>
        <w:t>тыңдаушылардың</w:t>
      </w:r>
      <w:r w:rsidRPr="004030FC">
        <w:rPr>
          <w:rFonts w:ascii="Times New Roman" w:hAnsi="Times New Roman"/>
          <w:sz w:val="24"/>
          <w:szCs w:val="24"/>
          <w:lang w:val="kk-KZ"/>
        </w:rPr>
        <w:t xml:space="preserve"> білімін тереңдету үшін, тілге деген қызығушылығын арттыру үшін көп еңбек етуде, әр сабақта олар тест сауалдарымен жұмыс істейді. </w:t>
      </w:r>
    </w:p>
    <w:p w:rsidR="00F83B53" w:rsidRPr="00317933" w:rsidRDefault="00F83B53" w:rsidP="00F83B53">
      <w:pPr>
        <w:shd w:val="clear" w:color="auto" w:fill="FFFFFF"/>
        <w:spacing w:after="0" w:line="240" w:lineRule="auto"/>
        <w:ind w:left="75" w:right="75"/>
        <w:jc w:val="both"/>
        <w:rPr>
          <w:rFonts w:ascii="Times New Roman" w:hAnsi="Times New Roman"/>
          <w:sz w:val="24"/>
          <w:szCs w:val="24"/>
          <w:lang w:val="kk-KZ"/>
        </w:rPr>
      </w:pPr>
      <w:r w:rsidRPr="00C25076">
        <w:rPr>
          <w:rFonts w:ascii="Times New Roman" w:hAnsi="Times New Roman"/>
          <w:sz w:val="24"/>
          <w:szCs w:val="24"/>
          <w:lang w:val="kk-KZ"/>
        </w:rPr>
        <w:t xml:space="preserve">       </w:t>
      </w:r>
      <w:r w:rsidRPr="00EB1B5C">
        <w:rPr>
          <w:rFonts w:ascii="Times New Roman" w:hAnsi="Times New Roman"/>
          <w:sz w:val="24"/>
          <w:szCs w:val="24"/>
          <w:lang w:val="kk-KZ"/>
        </w:rPr>
        <w:t>Аудиоматериалдар</w:t>
      </w:r>
      <w:r>
        <w:rPr>
          <w:rFonts w:ascii="Times New Roman" w:hAnsi="Times New Roman"/>
          <w:sz w:val="24"/>
          <w:szCs w:val="24"/>
          <w:lang w:val="kk-KZ"/>
        </w:rPr>
        <w:t>ды</w:t>
      </w:r>
      <w:r w:rsidRPr="00EB1B5C">
        <w:rPr>
          <w:rFonts w:ascii="Times New Roman" w:hAnsi="Times New Roman"/>
          <w:sz w:val="24"/>
          <w:szCs w:val="24"/>
          <w:lang w:val="kk-KZ"/>
        </w:rPr>
        <w:t xml:space="preserve"> сабақта ақпаратты күшті әсерлілікпен жеткіз</w:t>
      </w:r>
      <w:r>
        <w:rPr>
          <w:rFonts w:ascii="Times New Roman" w:hAnsi="Times New Roman"/>
          <w:sz w:val="24"/>
          <w:szCs w:val="24"/>
          <w:lang w:val="kk-KZ"/>
        </w:rPr>
        <w:t>у және тыңдаушы ойын тұжырымдап айтуға үйрету</w:t>
      </w:r>
      <w:r w:rsidRPr="00AB71FA">
        <w:rPr>
          <w:rFonts w:ascii="Times New Roman" w:hAnsi="Times New Roman"/>
          <w:sz w:val="24"/>
          <w:szCs w:val="24"/>
          <w:lang w:val="kk-KZ"/>
        </w:rPr>
        <w:t xml:space="preserve"> </w:t>
      </w:r>
      <w:r w:rsidRPr="00EB1B5C">
        <w:rPr>
          <w:rFonts w:ascii="Times New Roman" w:hAnsi="Times New Roman"/>
          <w:sz w:val="24"/>
          <w:szCs w:val="24"/>
          <w:lang w:val="kk-KZ"/>
        </w:rPr>
        <w:t>м</w:t>
      </w:r>
      <w:r>
        <w:rPr>
          <w:rFonts w:ascii="Times New Roman" w:hAnsi="Times New Roman"/>
          <w:sz w:val="24"/>
          <w:szCs w:val="24"/>
          <w:lang w:val="kk-KZ"/>
        </w:rPr>
        <w:t xml:space="preserve">ақсатында </w:t>
      </w:r>
      <w:r w:rsidRPr="00EB1B5C">
        <w:rPr>
          <w:rFonts w:ascii="Times New Roman" w:hAnsi="Times New Roman"/>
          <w:sz w:val="24"/>
          <w:szCs w:val="24"/>
          <w:lang w:val="kk-KZ"/>
        </w:rPr>
        <w:t>қолдан</w:t>
      </w:r>
      <w:r>
        <w:rPr>
          <w:rFonts w:ascii="Times New Roman" w:hAnsi="Times New Roman"/>
          <w:sz w:val="24"/>
          <w:szCs w:val="24"/>
          <w:lang w:val="kk-KZ"/>
        </w:rPr>
        <w:t>уға болады.</w:t>
      </w:r>
      <w:r w:rsidRPr="00EB1B5C">
        <w:rPr>
          <w:rFonts w:ascii="Times New Roman" w:hAnsi="Times New Roman"/>
          <w:sz w:val="24"/>
          <w:szCs w:val="24"/>
          <w:lang w:val="kk-KZ"/>
        </w:rPr>
        <w:t xml:space="preserve"> </w:t>
      </w:r>
      <w:r>
        <w:rPr>
          <w:rFonts w:ascii="Times New Roman" w:hAnsi="Times New Roman"/>
          <w:sz w:val="24"/>
          <w:szCs w:val="24"/>
          <w:lang w:val="kk-KZ"/>
        </w:rPr>
        <w:t>Т</w:t>
      </w:r>
      <w:r w:rsidRPr="00EB1B5C">
        <w:rPr>
          <w:rFonts w:ascii="Times New Roman" w:hAnsi="Times New Roman"/>
          <w:sz w:val="24"/>
          <w:szCs w:val="24"/>
          <w:lang w:val="kk-KZ"/>
        </w:rPr>
        <w:t xml:space="preserve">аспа арқылы тыңдалатын мәтін </w:t>
      </w:r>
      <w:r>
        <w:rPr>
          <w:rFonts w:ascii="Times New Roman" w:hAnsi="Times New Roman"/>
          <w:sz w:val="24"/>
          <w:szCs w:val="24"/>
          <w:lang w:val="kk-KZ"/>
        </w:rPr>
        <w:t>тыңдаушының</w:t>
      </w:r>
      <w:r w:rsidRPr="00EB1B5C">
        <w:rPr>
          <w:rFonts w:ascii="Times New Roman" w:hAnsi="Times New Roman"/>
          <w:sz w:val="24"/>
          <w:szCs w:val="24"/>
          <w:lang w:val="kk-KZ"/>
        </w:rPr>
        <w:t xml:space="preserve"> тілін дамытады. Тіл үйренудегі тыңдау</w:t>
      </w:r>
      <w:r>
        <w:rPr>
          <w:rFonts w:ascii="Times New Roman" w:hAnsi="Times New Roman"/>
          <w:sz w:val="24"/>
          <w:szCs w:val="24"/>
          <w:lang w:val="kk-KZ"/>
        </w:rPr>
        <w:t xml:space="preserve"> </w:t>
      </w:r>
      <w:r w:rsidRPr="00EB1B5C">
        <w:rPr>
          <w:rFonts w:ascii="Times New Roman" w:hAnsi="Times New Roman"/>
          <w:sz w:val="24"/>
          <w:szCs w:val="24"/>
          <w:lang w:val="kk-KZ"/>
        </w:rPr>
        <w:t>с</w:t>
      </w:r>
      <w:r>
        <w:rPr>
          <w:rFonts w:ascii="Times New Roman" w:hAnsi="Times New Roman"/>
          <w:sz w:val="24"/>
          <w:szCs w:val="24"/>
          <w:lang w:val="kk-KZ"/>
        </w:rPr>
        <w:t>ө</w:t>
      </w:r>
      <w:r w:rsidRPr="00EB1B5C">
        <w:rPr>
          <w:rFonts w:ascii="Times New Roman" w:hAnsi="Times New Roman"/>
          <w:sz w:val="24"/>
          <w:szCs w:val="24"/>
          <w:lang w:val="kk-KZ"/>
        </w:rPr>
        <w:t xml:space="preserve">йлеумен тығыз байланысты. Компьютерлік ойындар жаттықтыру, оқыту және </w:t>
      </w:r>
      <w:r>
        <w:rPr>
          <w:rFonts w:ascii="Times New Roman" w:hAnsi="Times New Roman"/>
          <w:sz w:val="24"/>
          <w:szCs w:val="24"/>
          <w:lang w:val="kk-KZ"/>
        </w:rPr>
        <w:t xml:space="preserve">дамыту сипаттарын ескере отырып </w:t>
      </w:r>
      <w:r w:rsidRPr="00EB1B5C">
        <w:rPr>
          <w:rFonts w:ascii="Times New Roman" w:hAnsi="Times New Roman"/>
          <w:sz w:val="24"/>
          <w:szCs w:val="24"/>
          <w:lang w:val="kk-KZ"/>
        </w:rPr>
        <w:t xml:space="preserve">жасалынса, олардың әрбір </w:t>
      </w:r>
      <w:r>
        <w:rPr>
          <w:rFonts w:ascii="Times New Roman" w:hAnsi="Times New Roman"/>
          <w:sz w:val="24"/>
          <w:szCs w:val="24"/>
          <w:lang w:val="kk-KZ"/>
        </w:rPr>
        <w:t>тыңдаушының</w:t>
      </w:r>
      <w:r w:rsidRPr="00EB1B5C">
        <w:rPr>
          <w:rFonts w:ascii="Times New Roman" w:hAnsi="Times New Roman"/>
          <w:sz w:val="24"/>
          <w:szCs w:val="24"/>
          <w:lang w:val="kk-KZ"/>
        </w:rPr>
        <w:t xml:space="preserve"> білім сапасын</w:t>
      </w:r>
      <w:r>
        <w:rPr>
          <w:rFonts w:ascii="Times New Roman" w:hAnsi="Times New Roman"/>
          <w:sz w:val="24"/>
          <w:szCs w:val="24"/>
          <w:lang w:val="kk-KZ"/>
        </w:rPr>
        <w:t xml:space="preserve"> арттыруға тигізер пайдасы зор.</w:t>
      </w:r>
      <w:r w:rsidRPr="00317933">
        <w:rPr>
          <w:rFonts w:ascii="Times New Roman" w:hAnsi="Times New Roman"/>
          <w:sz w:val="24"/>
          <w:szCs w:val="24"/>
          <w:lang w:val="kk-KZ"/>
        </w:rPr>
        <w:t xml:space="preserve"> </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sidRPr="00377741">
        <w:rPr>
          <w:rFonts w:ascii="Times New Roman" w:eastAsia="Times New Roman" w:hAnsi="Times New Roman"/>
          <w:noProof/>
          <w:color w:val="000000"/>
          <w:sz w:val="24"/>
          <w:szCs w:val="24"/>
          <w:lang w:val="kk-KZ"/>
        </w:rPr>
        <w:t xml:space="preserve">Білім беруді ақпараттық технология жаңалықтарымен толықтырып отыру елімізде білім беру сапасын арттырудың басты бағыттарының бірі. </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sidRPr="00377741">
        <w:rPr>
          <w:rFonts w:ascii="Times New Roman" w:eastAsia="Times New Roman" w:hAnsi="Times New Roman"/>
          <w:noProof/>
          <w:color w:val="000000"/>
          <w:sz w:val="24"/>
          <w:szCs w:val="24"/>
          <w:lang w:val="kk-KZ"/>
        </w:rPr>
        <w:t>Диктордың оқуымен жазылған жазбаларды, қолдану барысында мынадай мақсаттарды орындауға қол жеткізу болады:</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sidRPr="00377741">
        <w:rPr>
          <w:rFonts w:ascii="Times New Roman" w:eastAsia="Times New Roman" w:hAnsi="Times New Roman"/>
          <w:noProof/>
          <w:color w:val="000000"/>
          <w:sz w:val="24"/>
          <w:szCs w:val="24"/>
          <w:lang w:val="kk-KZ"/>
        </w:rPr>
        <w:t>1. тыңдаушыларға қазақтың сөзін түсінуге үйрету;</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sidRPr="00377741">
        <w:rPr>
          <w:rFonts w:ascii="Times New Roman" w:eastAsia="Times New Roman" w:hAnsi="Times New Roman"/>
          <w:noProof/>
          <w:color w:val="000000"/>
          <w:sz w:val="24"/>
          <w:szCs w:val="24"/>
          <w:lang w:val="kk-KZ"/>
        </w:rPr>
        <w:t>2.жеке дыбыстарды, сөздерді, сөз тіркестерін т.б. дұрыс айтуға жаттықтыру;</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sidRPr="00377741">
        <w:rPr>
          <w:rFonts w:ascii="Times New Roman" w:eastAsia="Times New Roman" w:hAnsi="Times New Roman"/>
          <w:noProof/>
          <w:color w:val="000000"/>
          <w:sz w:val="24"/>
          <w:szCs w:val="24"/>
          <w:lang w:val="kk-KZ"/>
        </w:rPr>
        <w:t>3. тыңдаушыларды дұрыс оқуға үйрету;</w:t>
      </w:r>
    </w:p>
    <w:p w:rsidR="00F83B53" w:rsidRPr="00377741" w:rsidRDefault="00F83B53" w:rsidP="00F83B53">
      <w:pPr>
        <w:shd w:val="clear" w:color="auto" w:fill="FFFFFF"/>
        <w:autoSpaceDE w:val="0"/>
        <w:autoSpaceDN w:val="0"/>
        <w:adjustRightInd w:val="0"/>
        <w:spacing w:after="0" w:line="240" w:lineRule="auto"/>
        <w:jc w:val="both"/>
        <w:rPr>
          <w:rFonts w:ascii="Times New Roman" w:eastAsia="Times New Roman" w:hAnsi="Times New Roman"/>
          <w:noProof/>
          <w:color w:val="000000"/>
          <w:sz w:val="24"/>
          <w:szCs w:val="24"/>
          <w:lang w:val="kk-KZ"/>
        </w:rPr>
      </w:pPr>
      <w:r w:rsidRPr="00377741">
        <w:rPr>
          <w:rFonts w:ascii="Times New Roman" w:eastAsia="Times New Roman" w:hAnsi="Times New Roman"/>
          <w:noProof/>
          <w:color w:val="000000"/>
          <w:sz w:val="24"/>
          <w:szCs w:val="24"/>
          <w:lang w:val="kk-KZ"/>
        </w:rPr>
        <w:t>Техникалық құралдар оқытушыны жаттығу жұ</w:t>
      </w:r>
      <w:r>
        <w:rPr>
          <w:rFonts w:ascii="Times New Roman" w:eastAsia="Times New Roman" w:hAnsi="Times New Roman"/>
          <w:noProof/>
          <w:color w:val="000000"/>
          <w:sz w:val="24"/>
          <w:szCs w:val="24"/>
          <w:lang w:val="kk-KZ"/>
        </w:rPr>
        <w:t>мыстарынан босатады.</w:t>
      </w:r>
      <w:r w:rsidRPr="00377741">
        <w:rPr>
          <w:rFonts w:ascii="Times New Roman" w:eastAsia="Times New Roman" w:hAnsi="Times New Roman"/>
          <w:noProof/>
          <w:color w:val="000000"/>
          <w:sz w:val="24"/>
          <w:szCs w:val="24"/>
          <w:lang w:val="kk-KZ"/>
        </w:rPr>
        <w:t>Техникалық құралдарды сабақта тиімді қолдану арқылы оқытушының уақыты үнемделіп, ол бос уақытын нашарлау оқитын тыңдаушыға</w:t>
      </w:r>
      <w:r>
        <w:rPr>
          <w:rFonts w:ascii="Times New Roman" w:eastAsia="Times New Roman" w:hAnsi="Times New Roman"/>
          <w:noProof/>
          <w:color w:val="000000"/>
          <w:sz w:val="24"/>
          <w:szCs w:val="24"/>
          <w:lang w:val="kk-KZ"/>
        </w:rPr>
        <w:t xml:space="preserve"> жұмсауға мүмкіндік алады.</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Pr>
          <w:rFonts w:ascii="Times New Roman" w:eastAsia="Times New Roman" w:hAnsi="Times New Roman"/>
          <w:noProof/>
          <w:color w:val="000000"/>
          <w:sz w:val="24"/>
          <w:szCs w:val="24"/>
          <w:lang w:val="kk-KZ"/>
        </w:rPr>
        <w:t>Т</w:t>
      </w:r>
      <w:r w:rsidRPr="00377741">
        <w:rPr>
          <w:rFonts w:ascii="Times New Roman" w:eastAsia="Times New Roman" w:hAnsi="Times New Roman"/>
          <w:noProof/>
          <w:color w:val="000000"/>
          <w:sz w:val="24"/>
          <w:szCs w:val="24"/>
          <w:lang w:val="kk-KZ"/>
        </w:rPr>
        <w:t xml:space="preserve">іл үйретуде қазір де қолданыста бар техникалық құралдардың тағы бірі - диафильмдер. Диафилъмдер белгілі бір тақырыпқа арналып дайындалады. Диафилъмнің  ыңғайлы жағы </w:t>
      </w:r>
      <w:r>
        <w:rPr>
          <w:rFonts w:ascii="Times New Roman" w:eastAsia="Times New Roman" w:hAnsi="Times New Roman"/>
          <w:noProof/>
          <w:color w:val="000000"/>
          <w:sz w:val="24"/>
          <w:szCs w:val="24"/>
          <w:lang w:val="kk-KZ"/>
        </w:rPr>
        <w:t xml:space="preserve">оқытушының </w:t>
      </w:r>
      <w:r w:rsidRPr="00377741">
        <w:rPr>
          <w:rFonts w:ascii="Times New Roman" w:eastAsia="Times New Roman" w:hAnsi="Times New Roman"/>
          <w:noProof/>
          <w:color w:val="000000"/>
          <w:sz w:val="24"/>
          <w:szCs w:val="24"/>
          <w:lang w:val="kk-KZ"/>
        </w:rPr>
        <w:t xml:space="preserve">өз қалауынша диафильмге арнайы үнтаспа жазып қолдануына мүмкіндігі бар болатындығы. Диафильмдер негізінен оқушының сөйлеу тілін </w:t>
      </w:r>
      <w:r>
        <w:rPr>
          <w:rFonts w:ascii="Times New Roman" w:eastAsia="Times New Roman" w:hAnsi="Times New Roman"/>
          <w:noProof/>
          <w:color w:val="000000"/>
          <w:sz w:val="24"/>
          <w:szCs w:val="24"/>
          <w:lang w:val="kk-KZ"/>
        </w:rPr>
        <w:t>дамытып</w:t>
      </w:r>
      <w:r w:rsidRPr="00377741">
        <w:rPr>
          <w:rFonts w:ascii="Times New Roman" w:eastAsia="Times New Roman" w:hAnsi="Times New Roman"/>
          <w:noProof/>
          <w:color w:val="000000"/>
          <w:sz w:val="24"/>
          <w:szCs w:val="24"/>
          <w:lang w:val="kk-KZ"/>
        </w:rPr>
        <w:t>, коммуникацияға жетеле</w:t>
      </w:r>
      <w:r>
        <w:rPr>
          <w:rFonts w:ascii="Times New Roman" w:eastAsia="Times New Roman" w:hAnsi="Times New Roman"/>
          <w:noProof/>
          <w:color w:val="000000"/>
          <w:sz w:val="24"/>
          <w:szCs w:val="24"/>
          <w:lang w:val="kk-KZ"/>
        </w:rPr>
        <w:t>й</w:t>
      </w:r>
      <w:r w:rsidRPr="00377741">
        <w:rPr>
          <w:rFonts w:ascii="Times New Roman" w:eastAsia="Times New Roman" w:hAnsi="Times New Roman"/>
          <w:noProof/>
          <w:color w:val="000000"/>
          <w:sz w:val="24"/>
          <w:szCs w:val="24"/>
          <w:lang w:val="kk-KZ"/>
        </w:rPr>
        <w:t>ді.</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Т</w:t>
      </w:r>
      <w:r w:rsidRPr="00377741">
        <w:rPr>
          <w:rFonts w:ascii="Times New Roman" w:eastAsia="Times New Roman" w:hAnsi="Times New Roman"/>
          <w:noProof/>
          <w:color w:val="000000"/>
          <w:sz w:val="24"/>
          <w:szCs w:val="24"/>
          <w:lang w:val="kk-KZ"/>
        </w:rPr>
        <w:t>ілді үйретуде кеңінен қолданылатын ақпараттық құралдардың бірі - оқу фильмдері.</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t xml:space="preserve">       </w:t>
      </w:r>
      <w:r w:rsidRPr="00377741">
        <w:rPr>
          <w:rFonts w:ascii="Times New Roman" w:eastAsia="Times New Roman" w:hAnsi="Times New Roman"/>
          <w:noProof/>
          <w:color w:val="000000"/>
          <w:sz w:val="24"/>
          <w:szCs w:val="24"/>
          <w:lang w:val="kk-KZ"/>
        </w:rPr>
        <w:t>Фонетикалық жаттығулардың хормен жасалуы тілі</w:t>
      </w:r>
      <w:r>
        <w:rPr>
          <w:rFonts w:ascii="Times New Roman" w:eastAsia="Times New Roman" w:hAnsi="Times New Roman"/>
          <w:noProof/>
          <w:color w:val="000000"/>
          <w:sz w:val="24"/>
          <w:szCs w:val="24"/>
          <w:lang w:val="kk-KZ"/>
        </w:rPr>
        <w:t xml:space="preserve"> үйретуде өте тиімді. Қазір</w:t>
      </w:r>
      <w:r w:rsidRPr="00377741">
        <w:rPr>
          <w:rFonts w:ascii="Times New Roman" w:eastAsia="Times New Roman" w:hAnsi="Times New Roman"/>
          <w:noProof/>
          <w:color w:val="000000"/>
          <w:sz w:val="24"/>
          <w:szCs w:val="24"/>
          <w:lang w:val="kk-KZ"/>
        </w:rPr>
        <w:t xml:space="preserve"> лингафон кабинеттерін жабдықтап, арнайы кабинеттер жасалынды.</w:t>
      </w:r>
      <w:r>
        <w:rPr>
          <w:rFonts w:ascii="Times New Roman" w:hAnsi="Times New Roman"/>
          <w:sz w:val="24"/>
          <w:szCs w:val="24"/>
          <w:lang w:val="kk-KZ"/>
        </w:rPr>
        <w:t xml:space="preserve"> </w:t>
      </w:r>
      <w:r>
        <w:rPr>
          <w:rFonts w:ascii="Times New Roman" w:eastAsia="Times New Roman" w:hAnsi="Times New Roman"/>
          <w:noProof/>
          <w:color w:val="000000"/>
          <w:sz w:val="24"/>
          <w:szCs w:val="24"/>
          <w:lang w:val="kk-KZ"/>
        </w:rPr>
        <w:t>Қазақ тілі</w:t>
      </w:r>
      <w:r w:rsidRPr="00377741">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п</w:t>
      </w:r>
      <w:r w:rsidRPr="00377741">
        <w:rPr>
          <w:rFonts w:ascii="Times New Roman" w:eastAsia="Times New Roman" w:hAnsi="Times New Roman"/>
          <w:noProof/>
          <w:color w:val="000000"/>
          <w:sz w:val="24"/>
          <w:szCs w:val="24"/>
          <w:lang w:val="kk-KZ"/>
        </w:rPr>
        <w:t xml:space="preserve">әнінде түрлі жаттығулар лингафонның көмегімен орындалып, </w:t>
      </w:r>
      <w:r>
        <w:rPr>
          <w:rFonts w:ascii="Times New Roman" w:eastAsia="Times New Roman" w:hAnsi="Times New Roman"/>
          <w:noProof/>
          <w:color w:val="000000"/>
          <w:sz w:val="24"/>
          <w:szCs w:val="24"/>
          <w:lang w:val="kk-KZ"/>
        </w:rPr>
        <w:t xml:space="preserve">тыңдаушыларды қазақ </w:t>
      </w:r>
      <w:r w:rsidRPr="00377741">
        <w:rPr>
          <w:rFonts w:ascii="Times New Roman" w:eastAsia="Times New Roman" w:hAnsi="Times New Roman"/>
          <w:noProof/>
          <w:color w:val="000000"/>
          <w:sz w:val="24"/>
          <w:szCs w:val="24"/>
          <w:lang w:val="kk-KZ"/>
        </w:rPr>
        <w:t xml:space="preserve">тілінде дұрыс сөйлеуге үйретіп, сөйлер алдындағы психологиялық кедергілерді жоюға көмектеседі. </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t xml:space="preserve">       </w:t>
      </w:r>
      <w:r w:rsidRPr="00377741">
        <w:rPr>
          <w:rFonts w:ascii="Times New Roman" w:eastAsia="Times New Roman" w:hAnsi="Times New Roman"/>
          <w:noProof/>
          <w:color w:val="000000"/>
          <w:sz w:val="24"/>
          <w:szCs w:val="24"/>
          <w:lang w:val="kk-KZ"/>
        </w:rPr>
        <w:t xml:space="preserve">Лингафон кабинетінің тиімді жағы ол </w:t>
      </w:r>
      <w:r>
        <w:rPr>
          <w:rFonts w:ascii="Times New Roman" w:eastAsia="Times New Roman" w:hAnsi="Times New Roman"/>
          <w:noProof/>
          <w:color w:val="000000"/>
          <w:sz w:val="24"/>
          <w:szCs w:val="24"/>
          <w:lang w:val="kk-KZ"/>
        </w:rPr>
        <w:t>тыңдаушылардың</w:t>
      </w:r>
      <w:r w:rsidRPr="00377741">
        <w:rPr>
          <w:rFonts w:ascii="Times New Roman" w:eastAsia="Times New Roman" w:hAnsi="Times New Roman"/>
          <w:noProof/>
          <w:color w:val="000000"/>
          <w:sz w:val="24"/>
          <w:szCs w:val="24"/>
          <w:lang w:val="kk-KZ"/>
        </w:rPr>
        <w:t xml:space="preserve"> бір-біріне кедергі жасамай, жеке-жеке өз бетімен жұмыс істеуіне мүмкіндік береді. </w:t>
      </w:r>
      <w:r>
        <w:rPr>
          <w:rFonts w:ascii="Times New Roman" w:eastAsia="Times New Roman" w:hAnsi="Times New Roman"/>
          <w:noProof/>
          <w:color w:val="000000"/>
          <w:sz w:val="24"/>
          <w:szCs w:val="24"/>
          <w:lang w:val="kk-KZ"/>
        </w:rPr>
        <w:t>Оқытушы</w:t>
      </w:r>
      <w:r w:rsidRPr="00377741">
        <w:rPr>
          <w:rFonts w:ascii="Times New Roman" w:eastAsia="Times New Roman" w:hAnsi="Times New Roman"/>
          <w:noProof/>
          <w:color w:val="000000"/>
          <w:sz w:val="24"/>
          <w:szCs w:val="24"/>
          <w:lang w:val="kk-KZ"/>
        </w:rPr>
        <w:t xml:space="preserve"> кезек-кезек өзіне керек </w:t>
      </w:r>
      <w:r>
        <w:rPr>
          <w:rFonts w:ascii="Times New Roman" w:eastAsia="Times New Roman" w:hAnsi="Times New Roman"/>
          <w:noProof/>
          <w:color w:val="000000"/>
          <w:sz w:val="24"/>
          <w:szCs w:val="24"/>
          <w:lang w:val="kk-KZ"/>
        </w:rPr>
        <w:t>тыңдаушыны</w:t>
      </w:r>
      <w:r w:rsidRPr="00377741">
        <w:rPr>
          <w:rFonts w:ascii="Times New Roman" w:eastAsia="Times New Roman" w:hAnsi="Times New Roman"/>
          <w:noProof/>
          <w:color w:val="000000"/>
          <w:sz w:val="24"/>
          <w:szCs w:val="24"/>
          <w:lang w:val="kk-KZ"/>
        </w:rPr>
        <w:t xml:space="preserve"> тыңдап, сұрақ қойып, жауап алуына мүмкіндік алады. </w:t>
      </w:r>
      <w:r>
        <w:rPr>
          <w:rFonts w:ascii="Times New Roman" w:eastAsia="Times New Roman" w:hAnsi="Times New Roman"/>
          <w:noProof/>
          <w:color w:val="000000"/>
          <w:sz w:val="24"/>
          <w:szCs w:val="24"/>
          <w:lang w:val="kk-KZ"/>
        </w:rPr>
        <w:t>Л</w:t>
      </w:r>
      <w:r w:rsidRPr="00377741">
        <w:rPr>
          <w:rFonts w:ascii="Times New Roman" w:eastAsia="Times New Roman" w:hAnsi="Times New Roman"/>
          <w:noProof/>
          <w:color w:val="000000"/>
          <w:sz w:val="24"/>
          <w:szCs w:val="24"/>
          <w:lang w:val="kk-KZ"/>
        </w:rPr>
        <w:t>ингафонмен жұмыс істеудегі көзделетін ең басты</w:t>
      </w:r>
      <w:r>
        <w:rPr>
          <w:rFonts w:ascii="Times New Roman" w:eastAsia="Times New Roman" w:hAnsi="Times New Roman"/>
          <w:noProof/>
          <w:color w:val="000000"/>
          <w:sz w:val="24"/>
          <w:szCs w:val="24"/>
          <w:lang w:val="kk-KZ"/>
        </w:rPr>
        <w:t xml:space="preserve"> мақсат</w:t>
      </w:r>
      <w:r w:rsidRPr="00377741">
        <w:rPr>
          <w:rFonts w:ascii="Times New Roman" w:eastAsia="Times New Roman" w:hAnsi="Times New Roman"/>
          <w:noProof/>
          <w:color w:val="000000"/>
          <w:sz w:val="24"/>
          <w:szCs w:val="24"/>
          <w:lang w:val="kk-KZ"/>
        </w:rPr>
        <w:t>-тыңдағанын түсіне алу жә</w:t>
      </w:r>
      <w:r>
        <w:rPr>
          <w:rFonts w:ascii="Times New Roman" w:eastAsia="Times New Roman" w:hAnsi="Times New Roman"/>
          <w:noProof/>
          <w:color w:val="000000"/>
          <w:sz w:val="24"/>
          <w:szCs w:val="24"/>
          <w:lang w:val="kk-KZ"/>
        </w:rPr>
        <w:t xml:space="preserve">не сөйлей алу.Тыңдаушылар </w:t>
      </w:r>
      <w:r w:rsidRPr="00377741">
        <w:rPr>
          <w:rFonts w:ascii="Times New Roman" w:eastAsia="Times New Roman" w:hAnsi="Times New Roman"/>
          <w:noProof/>
          <w:color w:val="000000"/>
          <w:sz w:val="24"/>
          <w:szCs w:val="24"/>
          <w:lang w:val="kk-KZ"/>
        </w:rPr>
        <w:t>бір-біріне кедергі келтірмей бір мезгілде бәрі дауыст</w:t>
      </w:r>
      <w:r>
        <w:rPr>
          <w:rFonts w:ascii="Times New Roman" w:eastAsia="Times New Roman" w:hAnsi="Times New Roman"/>
          <w:noProof/>
          <w:color w:val="000000"/>
          <w:sz w:val="24"/>
          <w:szCs w:val="24"/>
          <w:lang w:val="kk-KZ"/>
        </w:rPr>
        <w:t>ап сөйлей алуға мүмкіндік алады.Л</w:t>
      </w:r>
      <w:r w:rsidRPr="00377741">
        <w:rPr>
          <w:rFonts w:ascii="Times New Roman" w:eastAsia="Times New Roman" w:hAnsi="Times New Roman"/>
          <w:noProof/>
          <w:color w:val="000000"/>
          <w:sz w:val="24"/>
          <w:szCs w:val="24"/>
          <w:lang w:val="kk-KZ"/>
        </w:rPr>
        <w:t xml:space="preserve">ингафон кабинетінде жұмыс істеудің тағы да бір тиімділігі </w:t>
      </w:r>
      <w:r>
        <w:rPr>
          <w:rFonts w:ascii="Times New Roman" w:eastAsia="Times New Roman" w:hAnsi="Times New Roman"/>
          <w:noProof/>
          <w:color w:val="000000"/>
          <w:sz w:val="24"/>
          <w:szCs w:val="24"/>
          <w:lang w:val="kk-KZ"/>
        </w:rPr>
        <w:t>тыңдаушының</w:t>
      </w:r>
      <w:r w:rsidRPr="00377741">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белсенді болуына жағдай туады.Л</w:t>
      </w:r>
      <w:r w:rsidRPr="00377741">
        <w:rPr>
          <w:rFonts w:ascii="Times New Roman" w:eastAsia="Times New Roman" w:hAnsi="Times New Roman"/>
          <w:noProof/>
          <w:color w:val="000000"/>
          <w:sz w:val="24"/>
          <w:szCs w:val="24"/>
          <w:lang w:val="kk-KZ"/>
        </w:rPr>
        <w:t xml:space="preserve">ингафон кешенінің көмегімен дұрыс сөйлеуге қол жеткізе отырып тіл үйренуші </w:t>
      </w:r>
      <w:r>
        <w:rPr>
          <w:rFonts w:ascii="Times New Roman" w:eastAsia="Times New Roman" w:hAnsi="Times New Roman"/>
          <w:noProof/>
          <w:color w:val="000000"/>
          <w:sz w:val="24"/>
          <w:szCs w:val="24"/>
          <w:lang w:val="kk-KZ"/>
        </w:rPr>
        <w:t>тыңдаушының</w:t>
      </w:r>
      <w:r w:rsidRPr="00377741">
        <w:rPr>
          <w:rFonts w:ascii="Times New Roman" w:eastAsia="Times New Roman" w:hAnsi="Times New Roman"/>
          <w:noProof/>
          <w:color w:val="000000"/>
          <w:sz w:val="24"/>
          <w:szCs w:val="24"/>
          <w:lang w:val="kk-KZ"/>
        </w:rPr>
        <w:t xml:space="preserve"> сөз мәнері мен сөйлеу жылдамдығы </w:t>
      </w:r>
      <w:r>
        <w:rPr>
          <w:rFonts w:ascii="Times New Roman" w:eastAsia="Times New Roman" w:hAnsi="Times New Roman"/>
          <w:noProof/>
          <w:color w:val="000000"/>
          <w:sz w:val="24"/>
          <w:szCs w:val="24"/>
          <w:lang w:val="kk-KZ"/>
        </w:rPr>
        <w:t xml:space="preserve">қазақтың </w:t>
      </w:r>
      <w:r w:rsidRPr="00377741">
        <w:rPr>
          <w:rFonts w:ascii="Times New Roman" w:eastAsia="Times New Roman" w:hAnsi="Times New Roman"/>
          <w:noProof/>
          <w:color w:val="000000"/>
          <w:sz w:val="24"/>
          <w:szCs w:val="24"/>
          <w:lang w:val="kk-KZ"/>
        </w:rPr>
        <w:t xml:space="preserve">сөз нормасына жақындауына </w:t>
      </w:r>
      <w:r>
        <w:rPr>
          <w:rFonts w:ascii="Times New Roman" w:eastAsia="Times New Roman" w:hAnsi="Times New Roman"/>
          <w:noProof/>
          <w:color w:val="000000"/>
          <w:sz w:val="24"/>
          <w:szCs w:val="24"/>
          <w:lang w:val="kk-KZ"/>
        </w:rPr>
        <w:t>әсер етеді.</w:t>
      </w:r>
      <w:r w:rsidRPr="00377741">
        <w:rPr>
          <w:rFonts w:ascii="Times New Roman" w:eastAsia="Times New Roman" w:hAnsi="Times New Roman"/>
          <w:noProof/>
          <w:color w:val="000000"/>
          <w:sz w:val="24"/>
          <w:szCs w:val="24"/>
          <w:lang w:val="kk-KZ"/>
        </w:rPr>
        <w:t>Дыбыстардың қысқа немесе созылыңқы айтылуы, сөздердегі екпіннің және сөйлемдердің дауыс ырғағы т.б. бәріне техникалық құралдар қолда</w:t>
      </w:r>
      <w:r>
        <w:rPr>
          <w:rFonts w:ascii="Times New Roman" w:eastAsia="Times New Roman" w:hAnsi="Times New Roman"/>
          <w:noProof/>
          <w:color w:val="000000"/>
          <w:sz w:val="24"/>
          <w:szCs w:val="24"/>
          <w:lang w:val="kk-KZ"/>
        </w:rPr>
        <w:t>ну тиімді деп есептеледі деп саналады.</w:t>
      </w:r>
      <w:r w:rsidRPr="00377741">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Дегенмен</w:t>
      </w:r>
      <w:r w:rsidRPr="00377741">
        <w:rPr>
          <w:rFonts w:ascii="Times New Roman" w:eastAsia="Times New Roman" w:hAnsi="Times New Roman"/>
          <w:noProof/>
          <w:color w:val="000000"/>
          <w:sz w:val="24"/>
          <w:szCs w:val="24"/>
          <w:lang w:val="kk-KZ"/>
        </w:rPr>
        <w:t xml:space="preserve"> барлық істелетін жұмысты қадағалайтын пән </w:t>
      </w:r>
      <w:r>
        <w:rPr>
          <w:rFonts w:ascii="Times New Roman" w:eastAsia="Times New Roman" w:hAnsi="Times New Roman"/>
          <w:noProof/>
          <w:color w:val="000000"/>
          <w:sz w:val="24"/>
          <w:szCs w:val="24"/>
          <w:lang w:val="kk-KZ"/>
        </w:rPr>
        <w:t>оқытушысының</w:t>
      </w:r>
      <w:r w:rsidRPr="00377741">
        <w:rPr>
          <w:rFonts w:ascii="Times New Roman" w:eastAsia="Times New Roman" w:hAnsi="Times New Roman"/>
          <w:noProof/>
          <w:color w:val="000000"/>
          <w:sz w:val="24"/>
          <w:szCs w:val="24"/>
          <w:lang w:val="kk-KZ"/>
        </w:rPr>
        <w:t xml:space="preserve"> алар орны ерекше </w:t>
      </w:r>
      <w:r>
        <w:rPr>
          <w:rFonts w:ascii="Times New Roman" w:eastAsia="Times New Roman" w:hAnsi="Times New Roman"/>
          <w:noProof/>
          <w:color w:val="000000"/>
          <w:sz w:val="24"/>
          <w:szCs w:val="24"/>
          <w:lang w:val="kk-KZ"/>
        </w:rPr>
        <w:t>.</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t xml:space="preserve">       </w:t>
      </w:r>
      <w:r w:rsidRPr="00377741">
        <w:rPr>
          <w:rFonts w:ascii="Times New Roman" w:eastAsia="Times New Roman" w:hAnsi="Times New Roman"/>
          <w:noProof/>
          <w:color w:val="000000"/>
          <w:sz w:val="24"/>
          <w:szCs w:val="24"/>
          <w:lang w:val="kk-KZ"/>
        </w:rPr>
        <w:t xml:space="preserve">Танымдық әрі білімдік компьютерге арналған бағдарламалар сабақта және сабақтан тыс кезде компьютерді қолдануға өте қолайлы. Ойын элементтері бар бағдарламаларды қолданып </w:t>
      </w:r>
      <w:r>
        <w:rPr>
          <w:rFonts w:ascii="Times New Roman" w:eastAsia="Times New Roman" w:hAnsi="Times New Roman"/>
          <w:noProof/>
          <w:color w:val="000000"/>
          <w:sz w:val="24"/>
          <w:szCs w:val="24"/>
          <w:lang w:val="kk-KZ"/>
        </w:rPr>
        <w:t>оқытушы тыңдаушымен</w:t>
      </w:r>
      <w:r w:rsidRPr="00377741">
        <w:rPr>
          <w:rFonts w:ascii="Times New Roman" w:eastAsia="Times New Roman" w:hAnsi="Times New Roman"/>
          <w:noProof/>
          <w:color w:val="000000"/>
          <w:sz w:val="24"/>
          <w:szCs w:val="24"/>
          <w:lang w:val="kk-KZ"/>
        </w:rPr>
        <w:t xml:space="preserve"> жеке және топтық жұмыстарды жасай алады. </w:t>
      </w:r>
      <w:r>
        <w:rPr>
          <w:rFonts w:ascii="Times New Roman" w:eastAsia="Times New Roman" w:hAnsi="Times New Roman"/>
          <w:noProof/>
          <w:color w:val="000000"/>
          <w:sz w:val="24"/>
          <w:szCs w:val="24"/>
          <w:lang w:val="kk-KZ"/>
        </w:rPr>
        <w:t>Тыңдаушылар</w:t>
      </w:r>
      <w:r w:rsidRPr="00377741">
        <w:rPr>
          <w:rFonts w:ascii="Times New Roman" w:eastAsia="Times New Roman" w:hAnsi="Times New Roman"/>
          <w:noProof/>
          <w:color w:val="000000"/>
          <w:sz w:val="24"/>
          <w:szCs w:val="24"/>
          <w:lang w:val="kk-KZ"/>
        </w:rPr>
        <w:t xml:space="preserve"> заттарды атау, суреттердегі сөздерді оқу, қысқа әндерді айту арқылы тілді табиғи әрі жеңіл түрде меңгереді.</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lastRenderedPageBreak/>
        <w:t xml:space="preserve">       </w:t>
      </w:r>
      <w:r w:rsidRPr="00377741">
        <w:rPr>
          <w:rFonts w:ascii="Times New Roman" w:eastAsia="Times New Roman" w:hAnsi="Times New Roman"/>
          <w:noProof/>
          <w:color w:val="000000"/>
          <w:sz w:val="24"/>
          <w:szCs w:val="24"/>
          <w:lang w:val="kk-KZ"/>
        </w:rPr>
        <w:t xml:space="preserve">Ойындар арқылы </w:t>
      </w:r>
      <w:r>
        <w:rPr>
          <w:rFonts w:ascii="Times New Roman" w:eastAsia="Times New Roman" w:hAnsi="Times New Roman"/>
          <w:noProof/>
          <w:color w:val="000000"/>
          <w:sz w:val="24"/>
          <w:szCs w:val="24"/>
          <w:lang w:val="kk-KZ"/>
        </w:rPr>
        <w:t>тілді</w:t>
      </w:r>
      <w:r w:rsidRPr="00377741">
        <w:rPr>
          <w:rFonts w:ascii="Times New Roman" w:eastAsia="Times New Roman" w:hAnsi="Times New Roman"/>
          <w:noProof/>
          <w:color w:val="000000"/>
          <w:sz w:val="24"/>
          <w:szCs w:val="24"/>
          <w:lang w:val="kk-KZ"/>
        </w:rPr>
        <w:t xml:space="preserve"> меңгерту білім беру жүйесінің негізгі ұстанымдарының бірі болып есептеледі. Түрлі мультимедиалық ойындар тіл үйренушінің сөз қорын молайтуға, грамматиканы меңгеруге, тілді естігенде түсінуге, дұрыс жазуға көмектеседі.</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t xml:space="preserve">        </w:t>
      </w:r>
      <w:r w:rsidRPr="00377741">
        <w:rPr>
          <w:rFonts w:ascii="Times New Roman" w:eastAsia="Times New Roman" w:hAnsi="Times New Roman"/>
          <w:noProof/>
          <w:color w:val="000000"/>
          <w:sz w:val="24"/>
          <w:szCs w:val="24"/>
          <w:lang w:val="kk-KZ"/>
        </w:rPr>
        <w:t xml:space="preserve">Бүкіл </w:t>
      </w:r>
      <w:r>
        <w:rPr>
          <w:rFonts w:ascii="Times New Roman" w:eastAsia="Times New Roman" w:hAnsi="Times New Roman"/>
          <w:noProof/>
          <w:color w:val="000000"/>
          <w:sz w:val="24"/>
          <w:szCs w:val="24"/>
          <w:lang w:val="kk-KZ"/>
        </w:rPr>
        <w:t>топпен</w:t>
      </w:r>
      <w:r w:rsidRPr="00377741">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атқарылатын</w:t>
      </w:r>
      <w:r w:rsidRPr="00377741">
        <w:rPr>
          <w:rFonts w:ascii="Times New Roman" w:eastAsia="Times New Roman" w:hAnsi="Times New Roman"/>
          <w:noProof/>
          <w:color w:val="000000"/>
          <w:sz w:val="24"/>
          <w:szCs w:val="24"/>
          <w:lang w:val="kk-KZ"/>
        </w:rPr>
        <w:t xml:space="preserve"> жұмысқа арналған бағдарламалар </w:t>
      </w:r>
      <w:r>
        <w:rPr>
          <w:rFonts w:ascii="Times New Roman" w:eastAsia="Times New Roman" w:hAnsi="Times New Roman"/>
          <w:noProof/>
          <w:color w:val="000000"/>
          <w:sz w:val="24"/>
          <w:szCs w:val="24"/>
          <w:lang w:val="kk-KZ"/>
        </w:rPr>
        <w:t>тыңдаушылардың оқ</w:t>
      </w:r>
      <w:r w:rsidRPr="00377741">
        <w:rPr>
          <w:rFonts w:ascii="Times New Roman" w:eastAsia="Times New Roman" w:hAnsi="Times New Roman"/>
          <w:noProof/>
          <w:color w:val="000000"/>
          <w:sz w:val="24"/>
          <w:szCs w:val="24"/>
          <w:lang w:val="kk-KZ"/>
        </w:rPr>
        <w:t xml:space="preserve">у үдерісіне белсене араласуын көздейді. </w:t>
      </w:r>
      <w:r>
        <w:rPr>
          <w:rFonts w:ascii="Times New Roman" w:eastAsia="Times New Roman" w:hAnsi="Times New Roman"/>
          <w:noProof/>
          <w:color w:val="000000"/>
          <w:sz w:val="24"/>
          <w:szCs w:val="24"/>
          <w:lang w:val="kk-KZ"/>
        </w:rPr>
        <w:t>Оқытушы</w:t>
      </w:r>
      <w:r w:rsidRPr="00377741">
        <w:rPr>
          <w:rFonts w:ascii="Times New Roman" w:eastAsia="Times New Roman" w:hAnsi="Times New Roman"/>
          <w:noProof/>
          <w:color w:val="000000"/>
          <w:sz w:val="24"/>
          <w:szCs w:val="24"/>
          <w:lang w:val="kk-KZ"/>
        </w:rPr>
        <w:t xml:space="preserve"> бағдарламаны көрсетіп, </w:t>
      </w:r>
      <w:r>
        <w:rPr>
          <w:rFonts w:ascii="Times New Roman" w:eastAsia="Times New Roman" w:hAnsi="Times New Roman"/>
          <w:noProof/>
          <w:color w:val="000000"/>
          <w:sz w:val="24"/>
          <w:szCs w:val="24"/>
          <w:lang w:val="kk-KZ"/>
        </w:rPr>
        <w:t xml:space="preserve">тыңдаушылар </w:t>
      </w:r>
      <w:r w:rsidRPr="00377741">
        <w:rPr>
          <w:rFonts w:ascii="Times New Roman" w:eastAsia="Times New Roman" w:hAnsi="Times New Roman"/>
          <w:noProof/>
          <w:color w:val="000000"/>
          <w:sz w:val="24"/>
          <w:szCs w:val="24"/>
          <w:lang w:val="kk-KZ"/>
        </w:rPr>
        <w:t>компьютер экранынан көргендерін онымен бірге талдайды. Ал бұндай жұ</w:t>
      </w:r>
      <w:r>
        <w:rPr>
          <w:rFonts w:ascii="Times New Roman" w:eastAsia="Times New Roman" w:hAnsi="Times New Roman"/>
          <w:noProof/>
          <w:color w:val="000000"/>
          <w:sz w:val="24"/>
          <w:szCs w:val="24"/>
          <w:lang w:val="kk-KZ"/>
        </w:rPr>
        <w:t xml:space="preserve">мысты қазір интербелсенді тақталар арқылы </w:t>
      </w:r>
      <w:r w:rsidRPr="00377741">
        <w:rPr>
          <w:rFonts w:ascii="Times New Roman" w:eastAsia="Times New Roman" w:hAnsi="Times New Roman"/>
          <w:noProof/>
          <w:color w:val="000000"/>
          <w:sz w:val="24"/>
          <w:szCs w:val="24"/>
          <w:lang w:val="kk-KZ"/>
        </w:rPr>
        <w:t xml:space="preserve"> жүргізу</w:t>
      </w:r>
      <w:r>
        <w:rPr>
          <w:rFonts w:ascii="Times New Roman" w:eastAsia="Times New Roman" w:hAnsi="Times New Roman"/>
          <w:noProof/>
          <w:color w:val="000000"/>
          <w:sz w:val="24"/>
          <w:szCs w:val="24"/>
          <w:lang w:val="kk-KZ"/>
        </w:rPr>
        <w:t>,</w:t>
      </w:r>
      <w:r w:rsidRPr="00377741">
        <w:rPr>
          <w:rFonts w:ascii="Times New Roman" w:eastAsia="Times New Roman" w:hAnsi="Times New Roman"/>
          <w:noProof/>
          <w:color w:val="000000"/>
          <w:sz w:val="24"/>
          <w:szCs w:val="24"/>
          <w:lang w:val="kk-KZ"/>
        </w:rPr>
        <w:t xml:space="preserve"> жұмысты </w:t>
      </w:r>
      <w:r>
        <w:rPr>
          <w:rFonts w:ascii="Times New Roman" w:eastAsia="Times New Roman" w:hAnsi="Times New Roman"/>
          <w:noProof/>
          <w:color w:val="000000"/>
          <w:sz w:val="24"/>
          <w:szCs w:val="24"/>
          <w:lang w:val="kk-KZ"/>
        </w:rPr>
        <w:t>тыңдаушы</w:t>
      </w:r>
      <w:r w:rsidRPr="00377741">
        <w:rPr>
          <w:rFonts w:ascii="Times New Roman" w:eastAsia="Times New Roman" w:hAnsi="Times New Roman"/>
          <w:noProof/>
          <w:color w:val="000000"/>
          <w:sz w:val="24"/>
          <w:szCs w:val="24"/>
          <w:lang w:val="kk-KZ"/>
        </w:rPr>
        <w:t xml:space="preserve"> үшін ерекше қызыкты етеді</w:t>
      </w:r>
      <w:r>
        <w:rPr>
          <w:rFonts w:ascii="Times New Roman" w:eastAsia="Times New Roman" w:hAnsi="Times New Roman"/>
          <w:noProof/>
          <w:color w:val="000000"/>
          <w:sz w:val="24"/>
          <w:szCs w:val="24"/>
          <w:lang w:val="kk-KZ"/>
        </w:rPr>
        <w:t>.</w:t>
      </w:r>
      <w:r w:rsidRPr="00377741">
        <w:rPr>
          <w:rFonts w:ascii="Times New Roman" w:eastAsia="Times New Roman" w:hAnsi="Times New Roman"/>
          <w:noProof/>
          <w:color w:val="000000"/>
          <w:sz w:val="24"/>
          <w:szCs w:val="24"/>
          <w:lang w:val="kk-KZ"/>
        </w:rPr>
        <w:t xml:space="preserve"> Дискіге жазылған сабақтарда диалогтар, ойындар, елтануға байланысты видеор</w:t>
      </w:r>
      <w:r>
        <w:rPr>
          <w:rFonts w:ascii="Times New Roman" w:eastAsia="Times New Roman" w:hAnsi="Times New Roman"/>
          <w:noProof/>
          <w:color w:val="000000"/>
          <w:sz w:val="24"/>
          <w:szCs w:val="24"/>
          <w:lang w:val="kk-KZ"/>
        </w:rPr>
        <w:t>оликтер</w:t>
      </w:r>
      <w:r w:rsidRPr="00377741">
        <w:rPr>
          <w:rFonts w:ascii="Times New Roman" w:eastAsia="Times New Roman" w:hAnsi="Times New Roman"/>
          <w:noProof/>
          <w:color w:val="000000"/>
          <w:sz w:val="24"/>
          <w:szCs w:val="24"/>
          <w:lang w:val="kk-KZ"/>
        </w:rPr>
        <w:t xml:space="preserve"> беріледі. Оларды </w:t>
      </w:r>
      <w:r>
        <w:rPr>
          <w:rFonts w:ascii="Times New Roman" w:eastAsia="Times New Roman" w:hAnsi="Times New Roman"/>
          <w:noProof/>
          <w:color w:val="000000"/>
          <w:sz w:val="24"/>
          <w:szCs w:val="24"/>
          <w:lang w:val="kk-KZ"/>
        </w:rPr>
        <w:t xml:space="preserve">оқытушы </w:t>
      </w:r>
      <w:r w:rsidRPr="00377741">
        <w:rPr>
          <w:rFonts w:ascii="Times New Roman" w:eastAsia="Times New Roman" w:hAnsi="Times New Roman"/>
          <w:noProof/>
          <w:color w:val="000000"/>
          <w:sz w:val="24"/>
          <w:szCs w:val="24"/>
          <w:lang w:val="kk-KZ"/>
        </w:rPr>
        <w:t>субтитрымен немесе субтитрсыз да көрсете алады.</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t xml:space="preserve">        </w:t>
      </w:r>
      <w:r w:rsidRPr="00377741">
        <w:rPr>
          <w:rFonts w:ascii="Times New Roman" w:eastAsia="Times New Roman" w:hAnsi="Times New Roman"/>
          <w:noProof/>
          <w:color w:val="000000"/>
          <w:sz w:val="24"/>
          <w:szCs w:val="24"/>
          <w:lang w:val="kk-KZ"/>
        </w:rPr>
        <w:t>Компьютерлік бағдарламалар бастапқы, ортаңғы және жоғарғы болып үш деңгейге бөлінеді. Тапсырмалардың бұлай үш деңгейлі болуы</w:t>
      </w:r>
      <w:r>
        <w:rPr>
          <w:rFonts w:ascii="Times New Roman" w:eastAsia="Times New Roman" w:hAnsi="Times New Roman"/>
          <w:noProof/>
          <w:color w:val="000000"/>
          <w:sz w:val="24"/>
          <w:szCs w:val="24"/>
          <w:lang w:val="kk-KZ"/>
        </w:rPr>
        <w:t xml:space="preserve"> тыңдаушының</w:t>
      </w:r>
      <w:r w:rsidRPr="00377741">
        <w:rPr>
          <w:rFonts w:ascii="Times New Roman" w:eastAsia="Times New Roman" w:hAnsi="Times New Roman"/>
          <w:noProof/>
          <w:color w:val="000000"/>
          <w:sz w:val="24"/>
          <w:szCs w:val="24"/>
          <w:lang w:val="kk-KZ"/>
        </w:rPr>
        <w:t xml:space="preserve"> бір деңгейден екінші деңгейге өтуге талпынтып, ынталануға жетелейді. Тапсырмалардың алуан түрлі болуы </w:t>
      </w:r>
      <w:r>
        <w:rPr>
          <w:rFonts w:ascii="Times New Roman" w:eastAsia="Times New Roman" w:hAnsi="Times New Roman"/>
          <w:noProof/>
          <w:color w:val="000000"/>
          <w:sz w:val="24"/>
          <w:szCs w:val="24"/>
          <w:lang w:val="kk-KZ"/>
        </w:rPr>
        <w:t>тыңдаушыларды</w:t>
      </w:r>
      <w:r w:rsidRPr="00377741">
        <w:rPr>
          <w:rFonts w:ascii="Times New Roman" w:eastAsia="Times New Roman" w:hAnsi="Times New Roman"/>
          <w:noProof/>
          <w:color w:val="000000"/>
          <w:sz w:val="24"/>
          <w:szCs w:val="24"/>
          <w:lang w:val="kk-KZ"/>
        </w:rPr>
        <w:t xml:space="preserve"> қызықтырады әрі мұғалім жеке тапсырмалар беру арқылы олардың білім деңгейін нақты анықтай алады.</w:t>
      </w:r>
    </w:p>
    <w:p w:rsidR="00F83B53" w:rsidRPr="0084488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C25076">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 xml:space="preserve"> Тіл үйренуде</w:t>
      </w:r>
      <w:r w:rsidRPr="00377741">
        <w:rPr>
          <w:rFonts w:ascii="Times New Roman" w:eastAsia="Times New Roman" w:hAnsi="Times New Roman"/>
          <w:noProof/>
          <w:color w:val="000000"/>
          <w:sz w:val="24"/>
          <w:szCs w:val="24"/>
          <w:lang w:val="kk-KZ"/>
        </w:rPr>
        <w:t xml:space="preserve"> Интернет жүйесін қолдану қазіргі кезде дүние жүзінің дамыған елдерінде дұрыс жолға қойылған.Интернеттің атқарар қызметі өте үлкен</w:t>
      </w:r>
      <w:r>
        <w:rPr>
          <w:rFonts w:ascii="Times New Roman" w:eastAsia="Times New Roman" w:hAnsi="Times New Roman"/>
          <w:noProof/>
          <w:color w:val="000000"/>
          <w:sz w:val="24"/>
          <w:szCs w:val="24"/>
          <w:lang w:val="kk-KZ"/>
        </w:rPr>
        <w:t>.Интернет ж</w:t>
      </w:r>
      <w:r w:rsidRPr="00377741">
        <w:rPr>
          <w:rFonts w:ascii="Times New Roman" w:eastAsia="Times New Roman" w:hAnsi="Times New Roman"/>
          <w:noProof/>
          <w:color w:val="000000"/>
          <w:sz w:val="24"/>
          <w:szCs w:val="24"/>
          <w:lang w:val="kk-KZ"/>
        </w:rPr>
        <w:t>үйе</w:t>
      </w:r>
      <w:r>
        <w:rPr>
          <w:rFonts w:ascii="Times New Roman" w:eastAsia="Times New Roman" w:hAnsi="Times New Roman"/>
          <w:noProof/>
          <w:color w:val="000000"/>
          <w:sz w:val="24"/>
          <w:szCs w:val="24"/>
          <w:lang w:val="kk-KZ"/>
        </w:rPr>
        <w:t>сінен</w:t>
      </w:r>
      <w:r w:rsidRPr="00377741">
        <w:rPr>
          <w:rFonts w:ascii="Times New Roman" w:eastAsia="Times New Roman" w:hAnsi="Times New Roman"/>
          <w:noProof/>
          <w:color w:val="000000"/>
          <w:sz w:val="24"/>
          <w:szCs w:val="24"/>
          <w:lang w:val="kk-KZ"/>
        </w:rPr>
        <w:t xml:space="preserve">де алынған </w:t>
      </w:r>
      <w:r>
        <w:rPr>
          <w:rFonts w:ascii="Times New Roman" w:eastAsia="Times New Roman" w:hAnsi="Times New Roman"/>
          <w:noProof/>
          <w:color w:val="000000"/>
          <w:sz w:val="24"/>
          <w:szCs w:val="24"/>
          <w:lang w:val="kk-KZ"/>
        </w:rPr>
        <w:t>мәліметтер</w:t>
      </w:r>
      <w:r w:rsidRPr="00377741">
        <w:rPr>
          <w:rFonts w:ascii="Times New Roman" w:eastAsia="Times New Roman" w:hAnsi="Times New Roman"/>
          <w:noProof/>
          <w:color w:val="000000"/>
          <w:sz w:val="24"/>
          <w:szCs w:val="24"/>
          <w:lang w:val="kk-KZ"/>
        </w:rPr>
        <w:t xml:space="preserve"> арқылы монолог және диалог түріндегі сөз біліктілігін жетілдіруге бо</w:t>
      </w:r>
      <w:r>
        <w:rPr>
          <w:rFonts w:ascii="Times New Roman" w:eastAsia="Times New Roman" w:hAnsi="Times New Roman"/>
          <w:noProof/>
          <w:color w:val="000000"/>
          <w:sz w:val="24"/>
          <w:szCs w:val="24"/>
          <w:lang w:val="kk-KZ"/>
        </w:rPr>
        <w:t>лады.Ә</w:t>
      </w:r>
      <w:r w:rsidRPr="00377741">
        <w:rPr>
          <w:rFonts w:ascii="Times New Roman" w:eastAsia="Times New Roman" w:hAnsi="Times New Roman"/>
          <w:noProof/>
          <w:color w:val="000000"/>
          <w:sz w:val="24"/>
          <w:szCs w:val="24"/>
          <w:lang w:val="kk-KZ"/>
        </w:rPr>
        <w:t xml:space="preserve">лемдегі адам баласының өміріне байланысты жаңалықтарды оқып қана қоймай, тыңдауға да мүмкіндік бар.Электронды почтаны қолдану барысында </w:t>
      </w:r>
      <w:r>
        <w:rPr>
          <w:rFonts w:ascii="Times New Roman" w:eastAsia="Times New Roman" w:hAnsi="Times New Roman"/>
          <w:noProof/>
          <w:color w:val="000000"/>
          <w:sz w:val="24"/>
          <w:szCs w:val="24"/>
          <w:lang w:val="kk-KZ"/>
        </w:rPr>
        <w:t xml:space="preserve">тыңдаушы </w:t>
      </w:r>
      <w:r w:rsidRPr="00377741">
        <w:rPr>
          <w:rFonts w:ascii="Times New Roman" w:eastAsia="Times New Roman" w:hAnsi="Times New Roman"/>
          <w:noProof/>
          <w:color w:val="000000"/>
          <w:sz w:val="24"/>
          <w:szCs w:val="24"/>
          <w:lang w:val="kk-KZ"/>
        </w:rPr>
        <w:t>өзара достық</w:t>
      </w:r>
      <w:r>
        <w:rPr>
          <w:rFonts w:ascii="Times New Roman" w:eastAsia="Times New Roman" w:hAnsi="Times New Roman"/>
          <w:noProof/>
          <w:color w:val="000000"/>
          <w:sz w:val="24"/>
          <w:szCs w:val="24"/>
          <w:lang w:val="kk-KZ"/>
        </w:rPr>
        <w:t xml:space="preserve"> қарым-қатынас орнатыды,хат жазу арқылы тілін дамытады.</w:t>
      </w:r>
    </w:p>
    <w:p w:rsidR="00F83B53" w:rsidRPr="00377741" w:rsidRDefault="00F83B53" w:rsidP="00F83B53">
      <w:pPr>
        <w:shd w:val="clear" w:color="auto" w:fill="FFFFFF"/>
        <w:autoSpaceDE w:val="0"/>
        <w:autoSpaceDN w:val="0"/>
        <w:adjustRightInd w:val="0"/>
        <w:spacing w:after="0" w:line="240" w:lineRule="auto"/>
        <w:jc w:val="both"/>
        <w:rPr>
          <w:rFonts w:ascii="Times New Roman" w:hAnsi="Times New Roman"/>
          <w:sz w:val="24"/>
          <w:szCs w:val="24"/>
          <w:lang w:val="kk-KZ"/>
        </w:rPr>
      </w:pPr>
      <w:r w:rsidRPr="00E903FD">
        <w:rPr>
          <w:rFonts w:ascii="Times New Roman" w:eastAsia="Times New Roman" w:hAnsi="Times New Roman"/>
          <w:noProof/>
          <w:color w:val="000000"/>
          <w:sz w:val="24"/>
          <w:szCs w:val="24"/>
          <w:lang w:val="kk-KZ"/>
        </w:rPr>
        <w:t xml:space="preserve">       </w:t>
      </w:r>
      <w:r w:rsidRPr="00377741">
        <w:rPr>
          <w:rFonts w:ascii="Times New Roman" w:eastAsia="Times New Roman" w:hAnsi="Times New Roman"/>
          <w:noProof/>
          <w:color w:val="000000"/>
          <w:sz w:val="24"/>
          <w:szCs w:val="24"/>
          <w:lang w:val="kk-KZ"/>
        </w:rPr>
        <w:t>Компьютерлік технологияның тағы бр жаңалығы - интер</w:t>
      </w:r>
      <w:r>
        <w:rPr>
          <w:rFonts w:ascii="Times New Roman" w:eastAsia="Times New Roman" w:hAnsi="Times New Roman"/>
          <w:noProof/>
          <w:color w:val="000000"/>
          <w:sz w:val="24"/>
          <w:szCs w:val="24"/>
          <w:lang w:val="kk-KZ"/>
        </w:rPr>
        <w:t>белсенді</w:t>
      </w:r>
      <w:r w:rsidRPr="00377741">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бейне.</w:t>
      </w:r>
      <w:r w:rsidRPr="00377741">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 xml:space="preserve">Тыңдаушылар </w:t>
      </w:r>
      <w:r w:rsidRPr="00377741">
        <w:rPr>
          <w:rFonts w:ascii="Times New Roman" w:eastAsia="Times New Roman" w:hAnsi="Times New Roman"/>
          <w:noProof/>
          <w:color w:val="000000"/>
          <w:sz w:val="24"/>
          <w:szCs w:val="24"/>
          <w:lang w:val="kk-KZ"/>
        </w:rPr>
        <w:t>оқу фильмінің іс-әрекетіне қарай жауап беріп, сөйлеп үйренеді.</w:t>
      </w:r>
    </w:p>
    <w:p w:rsidR="00F83B53" w:rsidRPr="00377741" w:rsidRDefault="00F83B53" w:rsidP="00F83B53">
      <w:pPr>
        <w:shd w:val="clear" w:color="auto" w:fill="FFFFFF"/>
        <w:autoSpaceDE w:val="0"/>
        <w:autoSpaceDN w:val="0"/>
        <w:adjustRightInd w:val="0"/>
        <w:spacing w:after="0" w:line="240" w:lineRule="auto"/>
        <w:jc w:val="both"/>
        <w:rPr>
          <w:rFonts w:ascii="Times New Roman" w:eastAsia="Times New Roman" w:hAnsi="Times New Roman"/>
          <w:noProof/>
          <w:color w:val="000000"/>
          <w:sz w:val="24"/>
          <w:szCs w:val="24"/>
          <w:lang w:val="kk-KZ"/>
        </w:rPr>
      </w:pPr>
      <w:r w:rsidRPr="00C25076">
        <w:rPr>
          <w:rFonts w:ascii="Times New Roman" w:eastAsia="Times New Roman" w:hAnsi="Times New Roman"/>
          <w:noProof/>
          <w:color w:val="000000"/>
          <w:sz w:val="24"/>
          <w:szCs w:val="24"/>
          <w:lang w:val="kk-KZ"/>
        </w:rPr>
        <w:t xml:space="preserve">       </w:t>
      </w:r>
      <w:r>
        <w:rPr>
          <w:rFonts w:ascii="Times New Roman" w:eastAsia="Times New Roman" w:hAnsi="Times New Roman"/>
          <w:noProof/>
          <w:color w:val="000000"/>
          <w:sz w:val="24"/>
          <w:szCs w:val="24"/>
          <w:lang w:val="kk-KZ"/>
        </w:rPr>
        <w:t>А</w:t>
      </w:r>
      <w:r w:rsidRPr="00377741">
        <w:rPr>
          <w:rFonts w:ascii="Times New Roman" w:eastAsia="Times New Roman" w:hAnsi="Times New Roman"/>
          <w:noProof/>
          <w:color w:val="000000"/>
          <w:sz w:val="24"/>
          <w:szCs w:val="24"/>
          <w:lang w:val="kk-KZ"/>
        </w:rPr>
        <w:t>қпараттық техникалық құралдарды оқытуда қолданудың тиімді жақтары деп мыналарды атауға болады:</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sidRPr="00377741">
        <w:rPr>
          <w:rFonts w:ascii="Times New Roman" w:eastAsia="Times New Roman" w:hAnsi="Times New Roman"/>
          <w:noProof/>
          <w:color w:val="000000"/>
          <w:sz w:val="24"/>
          <w:szCs w:val="24"/>
          <w:lang w:val="kk-KZ"/>
        </w:rPr>
        <w:t>- сабақты сапалы әрі қызықты ету;</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sidRPr="00377741">
        <w:rPr>
          <w:rFonts w:ascii="Times New Roman" w:eastAsia="Times New Roman" w:hAnsi="Times New Roman"/>
          <w:noProof/>
          <w:color w:val="000000"/>
          <w:sz w:val="24"/>
          <w:szCs w:val="24"/>
          <w:lang w:val="kk-KZ"/>
        </w:rPr>
        <w:t>- грамматикан</w:t>
      </w:r>
      <w:r>
        <w:rPr>
          <w:rFonts w:ascii="Times New Roman" w:eastAsia="Times New Roman" w:hAnsi="Times New Roman"/>
          <w:noProof/>
          <w:color w:val="000000"/>
          <w:sz w:val="24"/>
          <w:szCs w:val="24"/>
          <w:lang w:val="kk-KZ"/>
        </w:rPr>
        <w:t>ы,лексиканы,фонетиканы</w:t>
      </w:r>
      <w:r w:rsidRPr="00377741">
        <w:rPr>
          <w:rFonts w:ascii="Times New Roman" w:eastAsia="Times New Roman" w:hAnsi="Times New Roman"/>
          <w:noProof/>
          <w:color w:val="000000"/>
          <w:sz w:val="24"/>
          <w:szCs w:val="24"/>
          <w:lang w:val="kk-KZ"/>
        </w:rPr>
        <w:t xml:space="preserve"> дұрыс меңгеруіне көмектесу;</w:t>
      </w:r>
    </w:p>
    <w:p w:rsidR="00F83B53" w:rsidRDefault="00F83B53" w:rsidP="00F83B53">
      <w:pPr>
        <w:shd w:val="clear" w:color="auto" w:fill="FFFFFF"/>
        <w:autoSpaceDE w:val="0"/>
        <w:autoSpaceDN w:val="0"/>
        <w:adjustRightInd w:val="0"/>
        <w:spacing w:after="0" w:line="240" w:lineRule="auto"/>
        <w:ind w:firstLine="708"/>
        <w:jc w:val="both"/>
        <w:rPr>
          <w:rFonts w:ascii="Times New Roman" w:eastAsia="Times New Roman" w:hAnsi="Times New Roman"/>
          <w:noProof/>
          <w:color w:val="000000"/>
          <w:sz w:val="24"/>
          <w:szCs w:val="24"/>
          <w:lang w:val="kk-KZ"/>
        </w:rPr>
      </w:pPr>
      <w:r w:rsidRPr="00377741">
        <w:rPr>
          <w:rFonts w:ascii="Times New Roman" w:eastAsia="Times New Roman" w:hAnsi="Times New Roman"/>
          <w:noProof/>
          <w:color w:val="000000"/>
          <w:sz w:val="24"/>
          <w:szCs w:val="24"/>
          <w:lang w:val="kk-KZ"/>
        </w:rPr>
        <w:t>-</w:t>
      </w:r>
      <w:r>
        <w:rPr>
          <w:rFonts w:ascii="Times New Roman" w:eastAsia="Times New Roman" w:hAnsi="Times New Roman"/>
          <w:noProof/>
          <w:color w:val="000000"/>
          <w:sz w:val="24"/>
          <w:szCs w:val="24"/>
          <w:lang w:val="kk-KZ"/>
        </w:rPr>
        <w:t>тыңдаушылар</w:t>
      </w:r>
      <w:r w:rsidRPr="00377741">
        <w:rPr>
          <w:rFonts w:ascii="Times New Roman" w:eastAsia="Times New Roman" w:hAnsi="Times New Roman"/>
          <w:noProof/>
          <w:color w:val="000000"/>
          <w:sz w:val="24"/>
          <w:szCs w:val="24"/>
          <w:lang w:val="kk-KZ"/>
        </w:rPr>
        <w:t>ды тілді үйрену барысын</w:t>
      </w:r>
      <w:r>
        <w:rPr>
          <w:rFonts w:ascii="Times New Roman" w:eastAsia="Times New Roman" w:hAnsi="Times New Roman"/>
          <w:noProof/>
          <w:color w:val="000000"/>
          <w:sz w:val="24"/>
          <w:szCs w:val="24"/>
          <w:lang w:val="kk-KZ"/>
        </w:rPr>
        <w:t>да ақпараттық технологи</w:t>
      </w:r>
      <w:r w:rsidRPr="00377741">
        <w:rPr>
          <w:rFonts w:ascii="Times New Roman" w:eastAsia="Times New Roman" w:hAnsi="Times New Roman"/>
          <w:noProof/>
          <w:color w:val="000000"/>
          <w:sz w:val="24"/>
          <w:szCs w:val="24"/>
          <w:lang w:val="kk-KZ"/>
        </w:rPr>
        <w:t xml:space="preserve">яларды қолдану арқылы өз беттерімен </w:t>
      </w:r>
      <w:r>
        <w:rPr>
          <w:rFonts w:ascii="Times New Roman" w:eastAsia="Times New Roman" w:hAnsi="Times New Roman"/>
          <w:noProof/>
          <w:color w:val="000000"/>
          <w:sz w:val="24"/>
          <w:szCs w:val="24"/>
          <w:lang w:val="kk-KZ"/>
        </w:rPr>
        <w:t>ізденуге</w:t>
      </w:r>
      <w:r w:rsidRPr="00377741">
        <w:rPr>
          <w:rFonts w:ascii="Times New Roman" w:eastAsia="Times New Roman" w:hAnsi="Times New Roman"/>
          <w:noProof/>
          <w:color w:val="000000"/>
          <w:sz w:val="24"/>
          <w:szCs w:val="24"/>
          <w:lang w:val="kk-KZ"/>
        </w:rPr>
        <w:t xml:space="preserve"> дағдыландыру;</w:t>
      </w:r>
    </w:p>
    <w:p w:rsidR="00F83B53" w:rsidRPr="00377741" w:rsidRDefault="00F83B53" w:rsidP="00F83B53">
      <w:pPr>
        <w:shd w:val="clear" w:color="auto" w:fill="FFFFFF"/>
        <w:autoSpaceDE w:val="0"/>
        <w:autoSpaceDN w:val="0"/>
        <w:adjustRightInd w:val="0"/>
        <w:spacing w:after="0" w:line="240" w:lineRule="auto"/>
        <w:ind w:firstLine="708"/>
        <w:jc w:val="both"/>
        <w:rPr>
          <w:rFonts w:ascii="Times New Roman" w:eastAsia="Times New Roman" w:hAnsi="Times New Roman"/>
          <w:noProof/>
          <w:color w:val="000000"/>
          <w:sz w:val="24"/>
          <w:szCs w:val="24"/>
          <w:lang w:val="kk-KZ"/>
        </w:rPr>
      </w:pPr>
    </w:p>
    <w:p w:rsidR="00F83B53" w:rsidRPr="0046627B" w:rsidRDefault="00F83B53" w:rsidP="00F83B53">
      <w:pPr>
        <w:pStyle w:val="a3"/>
        <w:spacing w:before="0" w:beforeAutospacing="0" w:after="0" w:afterAutospacing="0"/>
        <w:jc w:val="both"/>
        <w:rPr>
          <w:lang w:val="kk-KZ"/>
        </w:rPr>
      </w:pPr>
      <w:r w:rsidRPr="0046627B">
        <w:rPr>
          <w:lang w:val="kk-KZ"/>
        </w:rPr>
        <w:t>Әдебиеттер</w:t>
      </w:r>
      <w:r>
        <w:rPr>
          <w:lang w:val="kk-KZ"/>
        </w:rPr>
        <w:t>:</w:t>
      </w:r>
    </w:p>
    <w:p w:rsidR="00F83B53" w:rsidRPr="000C11FF" w:rsidRDefault="00F83B53" w:rsidP="00F83B53">
      <w:pPr>
        <w:pStyle w:val="a3"/>
        <w:spacing w:before="0" w:beforeAutospacing="0" w:after="0" w:afterAutospacing="0"/>
        <w:jc w:val="both"/>
        <w:rPr>
          <w:lang w:val="kk-KZ"/>
        </w:rPr>
      </w:pPr>
      <w:r>
        <w:rPr>
          <w:lang w:val="kk-KZ"/>
        </w:rPr>
        <w:t>1</w:t>
      </w:r>
      <w:r w:rsidRPr="000C11FF">
        <w:rPr>
          <w:lang w:val="kk-KZ"/>
        </w:rPr>
        <w:t>.  Жүнісбек Ә. Жаңа технология негізі – сапалы білім. – //Қазақстан мектебі, №4, 2008</w:t>
      </w:r>
    </w:p>
    <w:p w:rsidR="00F83B53" w:rsidRDefault="00F83B53" w:rsidP="00F83B53">
      <w:pPr>
        <w:pStyle w:val="a3"/>
        <w:spacing w:before="0" w:beforeAutospacing="0" w:after="0" w:afterAutospacing="0"/>
        <w:jc w:val="both"/>
      </w:pPr>
      <w:r>
        <w:t xml:space="preserve">2. </w:t>
      </w:r>
      <w:proofErr w:type="spellStart"/>
      <w:r>
        <w:t>Нағымжанова</w:t>
      </w:r>
      <w:proofErr w:type="spellEnd"/>
      <w:r>
        <w:t xml:space="preserve"> Қ. </w:t>
      </w:r>
      <w:proofErr w:type="spellStart"/>
      <w:r>
        <w:t>Инновациялық</w:t>
      </w:r>
      <w:proofErr w:type="spellEnd"/>
      <w:r>
        <w:t xml:space="preserve"> </w:t>
      </w:r>
      <w:proofErr w:type="spellStart"/>
      <w:r>
        <w:t>технологияның</w:t>
      </w:r>
      <w:proofErr w:type="spellEnd"/>
      <w:r>
        <w:t xml:space="preserve"> </w:t>
      </w:r>
      <w:proofErr w:type="spellStart"/>
      <w:r>
        <w:t>құрылымы</w:t>
      </w:r>
      <w:proofErr w:type="spellEnd"/>
      <w:r>
        <w:t>. – А.:</w:t>
      </w:r>
      <w:proofErr w:type="spellStart"/>
      <w:r>
        <w:t>Өркен</w:t>
      </w:r>
      <w:proofErr w:type="spellEnd"/>
      <w:r>
        <w:t>, 2007</w:t>
      </w:r>
    </w:p>
    <w:p w:rsidR="00F83B53" w:rsidRDefault="00F83B53" w:rsidP="00F83B53">
      <w:pPr>
        <w:pStyle w:val="a3"/>
        <w:spacing w:before="0" w:beforeAutospacing="0" w:after="0" w:afterAutospacing="0"/>
        <w:jc w:val="both"/>
      </w:pPr>
      <w:r>
        <w:t xml:space="preserve">3. </w:t>
      </w:r>
      <w:proofErr w:type="spellStart"/>
      <w:r>
        <w:t>Көшімбетова</w:t>
      </w:r>
      <w:proofErr w:type="spellEnd"/>
      <w:r>
        <w:t xml:space="preserve"> С. </w:t>
      </w:r>
      <w:proofErr w:type="spellStart"/>
      <w:r>
        <w:t>Инновациялық</w:t>
      </w:r>
      <w:proofErr w:type="spellEnd"/>
      <w:r>
        <w:t xml:space="preserve"> </w:t>
      </w:r>
      <w:proofErr w:type="spellStart"/>
      <w:r>
        <w:t>технологияны</w:t>
      </w:r>
      <w:proofErr w:type="spellEnd"/>
      <w:r>
        <w:t xml:space="preserve"> </w:t>
      </w:r>
      <w:proofErr w:type="spellStart"/>
      <w:r>
        <w:t>бі</w:t>
      </w:r>
      <w:proofErr w:type="gramStart"/>
      <w:r>
        <w:t>л</w:t>
      </w:r>
      <w:proofErr w:type="gramEnd"/>
      <w:r>
        <w:t>ім</w:t>
      </w:r>
      <w:proofErr w:type="spellEnd"/>
      <w:r>
        <w:t xml:space="preserve"> </w:t>
      </w:r>
      <w:proofErr w:type="spellStart"/>
      <w:r>
        <w:t>сапасын</w:t>
      </w:r>
      <w:proofErr w:type="spellEnd"/>
      <w:r>
        <w:t xml:space="preserve"> </w:t>
      </w:r>
      <w:proofErr w:type="spellStart"/>
      <w:r>
        <w:t>көтеруде</w:t>
      </w:r>
      <w:proofErr w:type="spellEnd"/>
      <w:r>
        <w:t xml:space="preserve"> </w:t>
      </w:r>
      <w:proofErr w:type="spellStart"/>
      <w:r>
        <w:t>пайдалану</w:t>
      </w:r>
      <w:proofErr w:type="spellEnd"/>
      <w:r>
        <w:t xml:space="preserve"> </w:t>
      </w:r>
      <w:proofErr w:type="spellStart"/>
      <w:r>
        <w:t>мүмкіндіктері</w:t>
      </w:r>
      <w:proofErr w:type="spellEnd"/>
      <w:r>
        <w:t xml:space="preserve">. – А.: </w:t>
      </w:r>
      <w:proofErr w:type="spellStart"/>
      <w:r>
        <w:t>Білім</w:t>
      </w:r>
      <w:proofErr w:type="spellEnd"/>
      <w:r>
        <w:t>, 2008.</w:t>
      </w:r>
    </w:p>
    <w:p w:rsidR="00F83B53" w:rsidRPr="00F86374" w:rsidRDefault="00F83B53" w:rsidP="00F83B53">
      <w:pPr>
        <w:spacing w:after="0" w:line="240" w:lineRule="auto"/>
        <w:jc w:val="both"/>
        <w:rPr>
          <w:rFonts w:ascii="Times New Roman" w:hAnsi="Times New Roman"/>
          <w:sz w:val="24"/>
          <w:szCs w:val="24"/>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F83B53" w:rsidRDefault="00F83B53" w:rsidP="00F83B53">
      <w:pPr>
        <w:spacing w:line="240" w:lineRule="auto"/>
        <w:jc w:val="both"/>
        <w:rPr>
          <w:sz w:val="24"/>
          <w:szCs w:val="24"/>
          <w:lang w:val="kk-KZ"/>
        </w:rPr>
      </w:pPr>
    </w:p>
    <w:p w:rsidR="002A6D7C" w:rsidRPr="00F83B53" w:rsidRDefault="002A6D7C">
      <w:pPr>
        <w:rPr>
          <w:lang w:val="kk-KZ"/>
        </w:rPr>
      </w:pPr>
      <w:bookmarkStart w:id="0" w:name="_GoBack"/>
      <w:bookmarkEnd w:id="0"/>
    </w:p>
    <w:sectPr w:rsidR="002A6D7C" w:rsidRPr="00F83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4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A7"/>
    <w:rsid w:val="002A6D7C"/>
    <w:rsid w:val="00F83B53"/>
    <w:rsid w:val="00FE7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B5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B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8149</Characters>
  <Application>Microsoft Office Word</Application>
  <DocSecurity>0</DocSecurity>
  <Lines>67</Lines>
  <Paragraphs>19</Paragraphs>
  <ScaleCrop>false</ScaleCrop>
  <Company>SPecialiST RePack</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2016-02-06T08:25:00Z</dcterms:created>
  <dcterms:modified xsi:type="dcterms:W3CDTF">2016-02-06T08:25:00Z</dcterms:modified>
</cp:coreProperties>
</file>